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29EF" w:rsidRDefault="00033AC3">
      <w:pPr>
        <w:pStyle w:val="Titre1"/>
        <w:jc w:val="center"/>
        <w:rPr>
          <w:rFonts w:ascii="Times New Roman" w:hAnsi="Times New Roman" w:cs="Times New Roman"/>
          <w:color w:val="000000"/>
          <w:sz w:val="28"/>
          <w:lang w:val="fr-FR"/>
        </w:rPr>
      </w:pPr>
      <w:bookmarkStart w:id="0" w:name="ArtL1_A-DC4"/>
      <w:bookmarkEnd w:id="0"/>
      <w:r>
        <w:rPr>
          <w:rFonts w:ascii="Times New Roman" w:hAnsi="Times New Roman" w:cs="Times New Roman"/>
          <w:color w:val="000000"/>
          <w:sz w:val="28"/>
          <w:lang w:val="fr-FR"/>
        </w:rPr>
        <w:t>DÉCLARATION DE SOUS-TRAITANCE (DC4)</w:t>
      </w:r>
    </w:p>
    <w:p w:rsidR="00A129EF" w:rsidRDefault="00A129EF">
      <w:pPr>
        <w:spacing w:line="240" w:lineRule="exact"/>
      </w:pPr>
    </w:p>
    <w:p w:rsidR="00A129EF" w:rsidRDefault="00A129EF">
      <w:pPr>
        <w:spacing w:after="100" w:line="240" w:lineRule="exact"/>
      </w:pPr>
    </w:p>
    <w:p w:rsidR="00A129EF" w:rsidRDefault="00033AC3">
      <w:pPr>
        <w:pStyle w:val="ParagrapheIndent1"/>
        <w:spacing w:line="253" w:lineRule="exact"/>
        <w:jc w:val="both"/>
        <w:rPr>
          <w:i/>
          <w:color w:val="000000"/>
          <w:lang w:val="fr-FR"/>
        </w:rPr>
      </w:pPr>
      <w:r>
        <w:rPr>
          <w:i/>
          <w:color w:val="000000"/>
          <w:lang w:val="fr-FR"/>
        </w:rPr>
        <w:t xml:space="preserve">Le formulaire DC4 est un modèle de déclaration de sous-traitance qui peut être utilisé par les soumissionnaires ou titulaires de marchés publics pour présenter un sous-traitant. Ce document est fourni par le </w:t>
      </w:r>
      <w:r>
        <w:rPr>
          <w:i/>
          <w:color w:val="000000"/>
          <w:lang w:val="fr-FR"/>
        </w:rPr>
        <w:t>soumissionnaire ou le titulaire à l'acheteur soit au moment du dépôt de l'offre - en complément des renseignements éventuellement fournis dans le cadre H du formulaire DC2 - soit en cours d'exécution du marché public.</w:t>
      </w:r>
    </w:p>
    <w:p w:rsidR="00A129EF" w:rsidRDefault="00A129EF">
      <w:pPr>
        <w:pStyle w:val="ParagrapheIndent1"/>
        <w:spacing w:line="253" w:lineRule="exact"/>
        <w:jc w:val="both"/>
        <w:rPr>
          <w:i/>
          <w:color w:val="000000"/>
          <w:lang w:val="fr-FR"/>
        </w:rPr>
      </w:pPr>
    </w:p>
    <w:p w:rsidR="00A129EF" w:rsidRDefault="00033AC3">
      <w:pPr>
        <w:pStyle w:val="ParagrapheIndent1"/>
        <w:spacing w:after="240" w:line="253" w:lineRule="exact"/>
        <w:jc w:val="both"/>
        <w:rPr>
          <w:i/>
          <w:color w:val="000000"/>
          <w:lang w:val="fr-FR"/>
        </w:rPr>
      </w:pPr>
      <w:r>
        <w:rPr>
          <w:i/>
          <w:color w:val="000000"/>
          <w:lang w:val="fr-FR"/>
        </w:rPr>
        <w:t>Il est rappelé qu'en application du c</w:t>
      </w:r>
      <w:r>
        <w:rPr>
          <w:i/>
          <w:color w:val="000000"/>
          <w:lang w:val="fr-FR"/>
        </w:rPr>
        <w:t>ode de la commande publique, et notamment ses articles L. 1110-1, et R. 2162-1 à R. 2162-6, R. 2162-7 à R. 2162-12, R. 2162-13 à R. 2162-14 et R. 2162-15 à R. 2162-21 (marchés publics autres que de défense ou de sécurité), ainsi que R. 23612-1 à R. 2362-6,</w:t>
      </w:r>
      <w:r>
        <w:rPr>
          <w:i/>
          <w:color w:val="000000"/>
          <w:lang w:val="fr-FR"/>
        </w:rPr>
        <w:t xml:space="preserve"> R. 2362-7, R. 2362-8, R. 2362-9 à R. 2362-12, et R. 2362-13 à R. 2362-18 (marchés de défense ou de sécurité), le vocable de « marché public » recouvre aussi les marchés de partenariat et les marchés de défense ou de sécurité ainsi que les marchés subséque</w:t>
      </w:r>
      <w:r>
        <w:rPr>
          <w:i/>
          <w:color w:val="000000"/>
          <w:lang w:val="fr-FR"/>
        </w:rPr>
        <w:t>nts et les marchés spécifiques, indépendamment des techniques d'achats utilisées (accords-cadres s'exécutant par la conclusion de marchés subséquents ou par l'émission de bons de commande, concours, systèmes d'acquisition dynamiques, catalogues électroniqu</w:t>
      </w:r>
      <w:r>
        <w:rPr>
          <w:i/>
          <w:color w:val="000000"/>
          <w:lang w:val="fr-FR"/>
        </w:rPr>
        <w:t>es et enchères électroniques), qu'ils soient ou non soumis aux obligations relatives à la préparation et à la passation prévues par ce code. Dans tous ces cas, le présent formulaire type est utilisable.</w:t>
      </w:r>
    </w:p>
    <w:p w:rsidR="00A129EF" w:rsidRDefault="00033AC3">
      <w:pPr>
        <w:spacing w:after="180"/>
        <w:rPr>
          <w:b/>
          <w:color w:val="000000"/>
          <w:sz w:val="28"/>
          <w:lang w:val="fr-FR"/>
        </w:rPr>
      </w:pPr>
      <w:bookmarkStart w:id="1" w:name="ArtL1_A_DC4-10781-A2"/>
      <w:bookmarkEnd w:id="1"/>
      <w:r>
        <w:rPr>
          <w:b/>
          <w:color w:val="000000"/>
          <w:sz w:val="28"/>
          <w:lang w:val="fr-FR"/>
        </w:rPr>
        <w:t>A - Identification de l'acheteur</w:t>
      </w:r>
    </w:p>
    <w:p w:rsidR="00A129EF" w:rsidRDefault="00033AC3">
      <w:pPr>
        <w:pStyle w:val="ParagrapheIndent1"/>
        <w:spacing w:line="253" w:lineRule="exact"/>
        <w:jc w:val="both"/>
        <w:rPr>
          <w:color w:val="000000"/>
          <w:lang w:val="fr-FR"/>
        </w:rPr>
      </w:pPr>
      <w:r>
        <w:rPr>
          <w:color w:val="000000"/>
          <w:lang w:val="fr-FR"/>
        </w:rPr>
        <w:t>Désignation de l'ach</w:t>
      </w:r>
      <w:r>
        <w:rPr>
          <w:color w:val="000000"/>
          <w:lang w:val="fr-FR"/>
        </w:rPr>
        <w:t>eteur :</w:t>
      </w:r>
    </w:p>
    <w:p w:rsidR="00A129EF" w:rsidRDefault="00033AC3">
      <w:pPr>
        <w:pStyle w:val="ParagrapheIndent1"/>
        <w:spacing w:line="253"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r>
        <w:rPr>
          <w:i/>
          <w:color w:val="000000"/>
          <w:lang w:val="fr-FR"/>
        </w:rPr>
        <w:t>.)</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Golfe du Morbihan - Vannes agglomération</w:t>
      </w:r>
    </w:p>
    <w:p w:rsidR="00A129EF" w:rsidRDefault="00033AC3">
      <w:pPr>
        <w:pStyle w:val="ParagrapheIndent1"/>
        <w:spacing w:line="253" w:lineRule="exact"/>
        <w:jc w:val="both"/>
        <w:rPr>
          <w:color w:val="000000"/>
          <w:lang w:val="fr-FR"/>
        </w:rPr>
      </w:pPr>
      <w:r>
        <w:rPr>
          <w:color w:val="000000"/>
          <w:lang w:val="fr-FR"/>
        </w:rPr>
        <w:t>Service Commande Publique PIBS 2</w:t>
      </w:r>
    </w:p>
    <w:p w:rsidR="00A129EF" w:rsidRDefault="00033AC3">
      <w:pPr>
        <w:pStyle w:val="ParagrapheIndent1"/>
        <w:spacing w:line="253" w:lineRule="exact"/>
        <w:jc w:val="both"/>
        <w:rPr>
          <w:color w:val="000000"/>
          <w:lang w:val="fr-FR"/>
        </w:rPr>
      </w:pPr>
      <w:r>
        <w:rPr>
          <w:color w:val="000000"/>
          <w:lang w:val="fr-FR"/>
        </w:rPr>
        <w:t>30 rue Alfred Kastler</w:t>
      </w:r>
    </w:p>
    <w:p w:rsidR="00A129EF" w:rsidRDefault="00033AC3">
      <w:pPr>
        <w:pStyle w:val="ParagrapheIndent1"/>
        <w:spacing w:line="253" w:lineRule="exact"/>
        <w:jc w:val="both"/>
        <w:rPr>
          <w:color w:val="000000"/>
          <w:lang w:val="fr-FR"/>
        </w:rPr>
      </w:pPr>
      <w:r>
        <w:rPr>
          <w:color w:val="000000"/>
          <w:lang w:val="fr-FR"/>
        </w:rPr>
        <w:t>CS 70206</w:t>
      </w:r>
    </w:p>
    <w:p w:rsidR="00A129EF" w:rsidRDefault="00033AC3">
      <w:pPr>
        <w:pStyle w:val="ParagrapheIndent1"/>
        <w:spacing w:line="253" w:lineRule="exact"/>
        <w:jc w:val="both"/>
        <w:rPr>
          <w:color w:val="000000"/>
          <w:lang w:val="fr-FR"/>
        </w:rPr>
      </w:pPr>
      <w:r>
        <w:rPr>
          <w:color w:val="000000"/>
          <w:lang w:val="fr-FR"/>
        </w:rPr>
        <w:t>56006 VANNES CEDEX</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 xml:space="preserve">A l'attention de : </w:t>
      </w:r>
      <w:r>
        <w:rPr>
          <w:color w:val="000000"/>
          <w:lang w:val="fr-FR"/>
        </w:rPr>
        <w:t>Tél : 02 97 68 33 83</w:t>
      </w:r>
    </w:p>
    <w:p w:rsidR="00A129EF" w:rsidRDefault="00033AC3">
      <w:pPr>
        <w:pStyle w:val="ParagrapheIndent1"/>
        <w:spacing w:line="253" w:lineRule="exact"/>
        <w:jc w:val="both"/>
        <w:rPr>
          <w:color w:val="000000"/>
          <w:lang w:val="fr-FR"/>
        </w:rPr>
      </w:pPr>
      <w:r>
        <w:rPr>
          <w:color w:val="000000"/>
          <w:lang w:val="fr-FR"/>
        </w:rPr>
        <w:t>Télécopie : 02 97 68 14 25</w:t>
      </w:r>
    </w:p>
    <w:p w:rsidR="00A129EF" w:rsidRDefault="00033AC3">
      <w:pPr>
        <w:pStyle w:val="ParagrapheIndent1"/>
        <w:spacing w:line="253" w:lineRule="exact"/>
        <w:jc w:val="both"/>
        <w:rPr>
          <w:color w:val="000000"/>
          <w:lang w:val="fr-FR"/>
        </w:rPr>
      </w:pPr>
      <w:r>
        <w:rPr>
          <w:color w:val="000000"/>
          <w:lang w:val="fr-FR"/>
        </w:rPr>
        <w:t>Courriel : c</w:t>
      </w:r>
      <w:r w:rsidR="00E50B91">
        <w:rPr>
          <w:color w:val="000000"/>
          <w:lang w:val="fr-FR"/>
        </w:rPr>
        <w:t>ommandepublique</w:t>
      </w:r>
      <w:bookmarkStart w:id="2" w:name="_GoBack"/>
      <w:bookmarkEnd w:id="2"/>
      <w:r>
        <w:rPr>
          <w:color w:val="000000"/>
          <w:lang w:val="fr-FR"/>
        </w:rPr>
        <w:t>@gmvagglo.bzh</w:t>
      </w:r>
    </w:p>
    <w:p w:rsidR="00A129EF" w:rsidRDefault="00033AC3">
      <w:pPr>
        <w:pStyle w:val="ParagrapheIndent1"/>
        <w:spacing w:line="253" w:lineRule="exact"/>
        <w:jc w:val="both"/>
        <w:rPr>
          <w:color w:val="000000"/>
          <w:lang w:val="fr-FR"/>
        </w:rPr>
      </w:pPr>
      <w:r>
        <w:rPr>
          <w:color w:val="000000"/>
          <w:lang w:val="fr-FR"/>
        </w:rPr>
        <w:t>Cod</w:t>
      </w:r>
      <w:r>
        <w:rPr>
          <w:color w:val="000000"/>
          <w:lang w:val="fr-FR"/>
        </w:rPr>
        <w:t>e d'identification national : 20006793200018</w:t>
      </w:r>
    </w:p>
    <w:p w:rsidR="00A129EF" w:rsidRDefault="00033AC3">
      <w:pPr>
        <w:pStyle w:val="ParagrapheIndent1"/>
        <w:spacing w:line="253" w:lineRule="exact"/>
        <w:jc w:val="both"/>
        <w:rPr>
          <w:color w:val="000000"/>
          <w:lang w:val="fr-FR"/>
        </w:rPr>
      </w:pPr>
      <w:r>
        <w:rPr>
          <w:color w:val="000000"/>
          <w:lang w:val="fr-FR"/>
        </w:rPr>
        <w:t>Adresse internet(U.R.L) : http://www.golfedumorbihan-vannesagglomeration.bzh</w:t>
      </w:r>
    </w:p>
    <w:p w:rsidR="00A129EF" w:rsidRDefault="00033AC3">
      <w:pPr>
        <w:pStyle w:val="ParagrapheIndent1"/>
        <w:spacing w:line="253" w:lineRule="exact"/>
        <w:jc w:val="both"/>
        <w:rPr>
          <w:color w:val="000000"/>
          <w:lang w:val="fr-FR"/>
        </w:rPr>
      </w:pPr>
      <w:r>
        <w:rPr>
          <w:color w:val="000000"/>
          <w:lang w:val="fr-FR"/>
        </w:rPr>
        <w:t>Adresse internet du profil d'acheteur : https://marches.megalis.bretagne.bzh</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 xml:space="preserve">Personne habilitée à donner les renseignements prévus à </w:t>
      </w:r>
      <w:r>
        <w:rPr>
          <w:color w:val="000000"/>
          <w:lang w:val="fr-FR"/>
        </w:rPr>
        <w:t>l'article R. 2191-59 du code de la commande publique, auquel renvoie l'article R. 2391-28 du même code (nantissements ou cessions de créances) :</w:t>
      </w:r>
    </w:p>
    <w:p w:rsidR="00A129EF" w:rsidRDefault="00033AC3">
      <w:pPr>
        <w:pStyle w:val="ParagrapheIndent1"/>
        <w:spacing w:line="253" w:lineRule="exact"/>
        <w:jc w:val="both"/>
        <w:rPr>
          <w:color w:val="000000"/>
          <w:lang w:val="fr-FR"/>
        </w:rPr>
      </w:pPr>
      <w:r>
        <w:rPr>
          <w:i/>
          <w:color w:val="000000"/>
          <w:lang w:val="fr-FR"/>
        </w:rPr>
        <w:t xml:space="preserve">(Indiquer l'identité de la personne, ses adresses postale et électronique, ses numéros de téléphone et de </w:t>
      </w:r>
      <w:r>
        <w:rPr>
          <w:i/>
          <w:color w:val="000000"/>
          <w:lang w:val="fr-FR"/>
        </w:rPr>
        <w:t>télécopie.)</w:t>
      </w:r>
    </w:p>
    <w:p w:rsidR="00A129EF" w:rsidRDefault="00A129EF">
      <w:pPr>
        <w:pStyle w:val="ParagrapheIndent1"/>
        <w:spacing w:line="253" w:lineRule="exact"/>
        <w:jc w:val="both"/>
        <w:rPr>
          <w:color w:val="000000"/>
          <w:lang w:val="fr-FR"/>
        </w:rPr>
      </w:pPr>
    </w:p>
    <w:p w:rsidR="00A129EF" w:rsidRDefault="00033AC3">
      <w:pPr>
        <w:pStyle w:val="ParagrapheIndent1"/>
        <w:spacing w:after="240" w:line="253" w:lineRule="exact"/>
        <w:jc w:val="both"/>
        <w:rPr>
          <w:b/>
          <w:color w:val="000000"/>
          <w:lang w:val="fr-FR"/>
        </w:rPr>
      </w:pPr>
      <w:r>
        <w:rPr>
          <w:b/>
          <w:color w:val="000000"/>
          <w:lang w:val="fr-FR"/>
        </w:rPr>
        <w:t>Monsieur le Président</w:t>
      </w:r>
    </w:p>
    <w:p w:rsidR="00A129EF" w:rsidRDefault="00033AC3">
      <w:pPr>
        <w:spacing w:after="180"/>
        <w:rPr>
          <w:b/>
          <w:color w:val="000000"/>
          <w:sz w:val="28"/>
          <w:lang w:val="fr-FR"/>
        </w:rPr>
      </w:pPr>
      <w:bookmarkStart w:id="3" w:name="ArtL1_A_DC4-10781-A3"/>
      <w:bookmarkEnd w:id="3"/>
      <w:r>
        <w:rPr>
          <w:b/>
          <w:color w:val="000000"/>
          <w:sz w:val="28"/>
          <w:lang w:val="fr-FR"/>
        </w:rPr>
        <w:t>B - Objet du marché public</w:t>
      </w:r>
    </w:p>
    <w:p w:rsidR="00A129EF" w:rsidRDefault="00033AC3">
      <w:pPr>
        <w:pStyle w:val="ParagrapheIndent1"/>
        <w:spacing w:after="120" w:line="253" w:lineRule="exact"/>
        <w:jc w:val="both"/>
        <w:rPr>
          <w:i/>
          <w:color w:val="000000"/>
          <w:u w:val="single"/>
          <w:lang w:val="fr-FR"/>
        </w:rPr>
        <w:sectPr w:rsidR="00A129EF">
          <w:footerReference w:type="default" r:id="rId6"/>
          <w:pgSz w:w="11900" w:h="16840"/>
          <w:pgMar w:top="1140" w:right="1140" w:bottom="1140" w:left="1140" w:header="1140" w:footer="1140" w:gutter="0"/>
          <w:cols w:space="708"/>
          <w:docGrid w:linePitch="360"/>
        </w:sect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w:t>
      </w:r>
      <w:r>
        <w:rPr>
          <w:i/>
          <w:color w:val="000000"/>
          <w:lang w:val="fr-FR"/>
        </w:rPr>
        <w:t xml:space="preserve">tous les cas, l'indication du numéro de référence attribué au dossier par l'acheteur est également une information suffisante. </w:t>
      </w:r>
      <w:r>
        <w:rPr>
          <w:i/>
          <w:color w:val="000000"/>
          <w:u w:val="single"/>
          <w:lang w:val="fr-FR"/>
        </w:rPr>
        <w:t xml:space="preserve">Toutefois, en cas d'allotissement, identifier </w:t>
      </w:r>
      <w:r>
        <w:rPr>
          <w:i/>
          <w:color w:val="000000"/>
          <w:u w:val="single"/>
          <w:lang w:val="fr-FR"/>
        </w:rPr>
        <w:cr/>
      </w:r>
    </w:p>
    <w:p w:rsidR="00A129EF" w:rsidRDefault="00033AC3">
      <w:pPr>
        <w:pStyle w:val="ParagrapheIndent1"/>
        <w:spacing w:line="253" w:lineRule="exact"/>
        <w:jc w:val="both"/>
        <w:rPr>
          <w:color w:val="000000"/>
          <w:lang w:val="fr-FR"/>
        </w:rPr>
      </w:pPr>
      <w:r>
        <w:rPr>
          <w:i/>
          <w:color w:val="000000"/>
          <w:u w:val="single"/>
          <w:lang w:val="fr-FR"/>
        </w:rPr>
        <w:lastRenderedPageBreak/>
        <w:t xml:space="preserve">également le ou les lots concernés par la présente déclaration de </w:t>
      </w:r>
      <w:r>
        <w:rPr>
          <w:i/>
          <w:color w:val="000000"/>
          <w:u w:val="single"/>
          <w:lang w:val="fr-FR"/>
        </w:rPr>
        <w:t>sous-traitance.)</w:t>
      </w:r>
    </w:p>
    <w:p w:rsidR="00A129EF" w:rsidRDefault="00A129EF">
      <w:pPr>
        <w:pStyle w:val="ParagrapheIndent1"/>
        <w:spacing w:line="253" w:lineRule="exact"/>
        <w:jc w:val="both"/>
        <w:rPr>
          <w:color w:val="000000"/>
          <w:lang w:val="fr-FR"/>
        </w:rPr>
      </w:pPr>
    </w:p>
    <w:p w:rsidR="00A129EF" w:rsidRDefault="00033AC3">
      <w:pPr>
        <w:pStyle w:val="ParagrapheIndent1"/>
        <w:spacing w:after="240" w:line="253" w:lineRule="exact"/>
        <w:jc w:val="both"/>
        <w:rPr>
          <w:color w:val="000000"/>
          <w:lang w:val="fr-FR"/>
        </w:rPr>
      </w:pPr>
      <w:r>
        <w:rPr>
          <w:color w:val="000000"/>
          <w:lang w:val="fr-FR"/>
        </w:rPr>
        <w:t>Location et entretien des vêtements de travail pour les agents des services opérationnels de Golfe du Morbihan - Vannes agglomération 2025-2029</w:t>
      </w:r>
    </w:p>
    <w:p w:rsidR="00A129EF" w:rsidRDefault="00033AC3">
      <w:pPr>
        <w:spacing w:after="180"/>
        <w:rPr>
          <w:b/>
          <w:color w:val="000000"/>
          <w:sz w:val="28"/>
          <w:lang w:val="fr-FR"/>
        </w:rPr>
      </w:pPr>
      <w:bookmarkStart w:id="4" w:name="ArtL1_A_DC4-10781-A4"/>
      <w:bookmarkEnd w:id="4"/>
      <w:r>
        <w:rPr>
          <w:b/>
          <w:color w:val="000000"/>
          <w:sz w:val="28"/>
          <w:lang w:val="fr-FR"/>
        </w:rPr>
        <w:t>C - Objet de la déclaration du sous-traitant</w:t>
      </w:r>
    </w:p>
    <w:p w:rsidR="00A129EF" w:rsidRDefault="00033AC3">
      <w:pPr>
        <w:pStyle w:val="ParagrapheIndent1"/>
        <w:spacing w:line="253" w:lineRule="exact"/>
        <w:jc w:val="both"/>
        <w:rPr>
          <w:color w:val="000000"/>
          <w:lang w:val="fr-FR"/>
        </w:rPr>
      </w:pPr>
      <w:r>
        <w:rPr>
          <w:color w:val="000000"/>
          <w:lang w:val="fr-FR"/>
        </w:rPr>
        <w:t>La présente déclaration de sous-traitance constit</w:t>
      </w:r>
      <w:r>
        <w:rPr>
          <w:color w:val="000000"/>
          <w:lang w:val="fr-FR"/>
        </w:rPr>
        <w:t>ue :</w:t>
      </w:r>
    </w:p>
    <w:p w:rsidR="00A129EF" w:rsidRDefault="00033AC3">
      <w:pPr>
        <w:pStyle w:val="ParagrapheIndent1"/>
        <w:spacing w:line="253"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A129EF">
        <w:trPr>
          <w:trHeight w:val="202"/>
        </w:trPr>
        <w:tc>
          <w:tcPr>
            <w:tcW w:w="240" w:type="dxa"/>
            <w:tcMar>
              <w:top w:w="0" w:type="dxa"/>
              <w:left w:w="0" w:type="dxa"/>
              <w:bottom w:w="0" w:type="dxa"/>
              <w:right w:w="0" w:type="dxa"/>
            </w:tcMar>
          </w:tcPr>
          <w:p w:rsidR="00A129EF" w:rsidRDefault="00033AC3">
            <w:pPr>
              <w:rPr>
                <w:sz w:val="2"/>
              </w:rPr>
            </w:pPr>
            <w:r>
              <w:rPr>
                <w:noProof/>
              </w:rPr>
              <w:drawing>
                <wp:inline distT="0" distB="0" distL="0" distR="0">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129EF" w:rsidRDefault="00A129EF">
            <w:pPr>
              <w:rPr>
                <w:sz w:val="2"/>
              </w:rPr>
            </w:pPr>
          </w:p>
        </w:tc>
        <w:tc>
          <w:tcPr>
            <w:tcW w:w="9180" w:type="dxa"/>
            <w:tcMar>
              <w:top w:w="0" w:type="dxa"/>
              <w:left w:w="0" w:type="dxa"/>
              <w:bottom w:w="0" w:type="dxa"/>
              <w:right w:w="0" w:type="dxa"/>
            </w:tcMar>
          </w:tcPr>
          <w:p w:rsidR="00A129EF" w:rsidRDefault="00033AC3">
            <w:pPr>
              <w:pStyle w:val="ParagrapheIndent1"/>
              <w:jc w:val="both"/>
              <w:rPr>
                <w:color w:val="000000"/>
                <w:lang w:val="fr-FR"/>
              </w:rPr>
            </w:pPr>
            <w:r>
              <w:rPr>
                <w:color w:val="000000"/>
                <w:lang w:val="fr-FR"/>
              </w:rPr>
              <w:t>un document annexé à l'offre du soumissionnaire</w:t>
            </w:r>
          </w:p>
        </w:tc>
      </w:tr>
    </w:tbl>
    <w:p w:rsidR="00A129EF" w:rsidRDefault="00033AC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129EF">
        <w:trPr>
          <w:trHeight w:val="202"/>
        </w:trPr>
        <w:tc>
          <w:tcPr>
            <w:tcW w:w="240" w:type="dxa"/>
            <w:tcMar>
              <w:top w:w="0" w:type="dxa"/>
              <w:left w:w="0" w:type="dxa"/>
              <w:bottom w:w="0" w:type="dxa"/>
              <w:right w:w="0" w:type="dxa"/>
            </w:tcMar>
          </w:tcPr>
          <w:p w:rsidR="00A129EF" w:rsidRDefault="00033AC3">
            <w:pPr>
              <w:rPr>
                <w:sz w:val="2"/>
              </w:rPr>
            </w:pPr>
            <w:r>
              <w:rPr>
                <w:noProof/>
              </w:rPr>
              <w:drawing>
                <wp:inline distT="0" distB="0" distL="0" distR="0">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129EF" w:rsidRDefault="00A129EF">
            <w:pPr>
              <w:rPr>
                <w:sz w:val="2"/>
              </w:rPr>
            </w:pPr>
          </w:p>
        </w:tc>
        <w:tc>
          <w:tcPr>
            <w:tcW w:w="9180" w:type="dxa"/>
            <w:vMerge w:val="restart"/>
            <w:tcMar>
              <w:top w:w="0" w:type="dxa"/>
              <w:left w:w="0" w:type="dxa"/>
              <w:bottom w:w="0" w:type="dxa"/>
              <w:right w:w="0" w:type="dxa"/>
            </w:tcMar>
          </w:tcPr>
          <w:p w:rsidR="00A129EF" w:rsidRDefault="00033AC3">
            <w:pPr>
              <w:pStyle w:val="ParagrapheIndent1"/>
              <w:spacing w:line="253"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A129EF">
        <w:trPr>
          <w:trHeight w:val="220"/>
        </w:trPr>
        <w:tc>
          <w:tcPr>
            <w:tcW w:w="240" w:type="dxa"/>
            <w:tcMar>
              <w:top w:w="0" w:type="dxa"/>
              <w:left w:w="0" w:type="dxa"/>
              <w:bottom w:w="0" w:type="dxa"/>
              <w:right w:w="0" w:type="dxa"/>
            </w:tcMar>
          </w:tcPr>
          <w:p w:rsidR="00A129EF" w:rsidRDefault="00A129EF">
            <w:pPr>
              <w:rPr>
                <w:sz w:val="2"/>
              </w:rPr>
            </w:pPr>
          </w:p>
        </w:tc>
        <w:tc>
          <w:tcPr>
            <w:tcW w:w="200" w:type="dxa"/>
            <w:tcMar>
              <w:top w:w="0" w:type="dxa"/>
              <w:left w:w="0" w:type="dxa"/>
              <w:bottom w:w="0" w:type="dxa"/>
              <w:right w:w="0" w:type="dxa"/>
            </w:tcMar>
          </w:tcPr>
          <w:p w:rsidR="00A129EF" w:rsidRDefault="00A129EF">
            <w:pPr>
              <w:rPr>
                <w:sz w:val="2"/>
              </w:rPr>
            </w:pPr>
          </w:p>
        </w:tc>
        <w:tc>
          <w:tcPr>
            <w:tcW w:w="9180" w:type="dxa"/>
            <w:vMerge/>
            <w:tcMar>
              <w:top w:w="0" w:type="dxa"/>
              <w:left w:w="0" w:type="dxa"/>
              <w:bottom w:w="0" w:type="dxa"/>
              <w:right w:w="0" w:type="dxa"/>
            </w:tcMar>
          </w:tcPr>
          <w:p w:rsidR="00A129EF" w:rsidRDefault="00A129EF"/>
        </w:tc>
      </w:tr>
    </w:tbl>
    <w:p w:rsidR="00A129EF" w:rsidRDefault="00033AC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129EF">
        <w:trPr>
          <w:trHeight w:val="202"/>
        </w:trPr>
        <w:tc>
          <w:tcPr>
            <w:tcW w:w="240" w:type="dxa"/>
            <w:tcMar>
              <w:top w:w="0" w:type="dxa"/>
              <w:left w:w="0" w:type="dxa"/>
              <w:bottom w:w="0" w:type="dxa"/>
              <w:right w:w="0" w:type="dxa"/>
            </w:tcMar>
          </w:tcPr>
          <w:p w:rsidR="00A129EF" w:rsidRDefault="00033AC3">
            <w:pPr>
              <w:rPr>
                <w:sz w:val="2"/>
              </w:rPr>
            </w:pPr>
            <w:r>
              <w:rPr>
                <w:noProof/>
              </w:rPr>
              <w:drawing>
                <wp:inline distT="0" distB="0" distL="0" distR="0">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129EF" w:rsidRDefault="00A129EF">
            <w:pPr>
              <w:rPr>
                <w:sz w:val="2"/>
              </w:rPr>
            </w:pPr>
          </w:p>
        </w:tc>
        <w:tc>
          <w:tcPr>
            <w:tcW w:w="9180" w:type="dxa"/>
            <w:tcMar>
              <w:top w:w="0" w:type="dxa"/>
              <w:left w:w="0" w:type="dxa"/>
              <w:bottom w:w="0" w:type="dxa"/>
              <w:right w:w="0" w:type="dxa"/>
            </w:tcMar>
          </w:tcPr>
          <w:p w:rsidR="00A129EF" w:rsidRDefault="00033AC3">
            <w:pPr>
              <w:pStyle w:val="ParagrapheIndent1"/>
              <w:jc w:val="both"/>
              <w:rPr>
                <w:color w:val="000000"/>
                <w:lang w:val="fr-FR"/>
              </w:rPr>
            </w:pPr>
            <w:r>
              <w:rPr>
                <w:color w:val="000000"/>
                <w:lang w:val="fr-FR"/>
              </w:rPr>
              <w:t xml:space="preserve">un </w:t>
            </w:r>
            <w:r>
              <w:rPr>
                <w:color w:val="000000"/>
                <w:lang w:val="fr-FR"/>
              </w:rPr>
              <w:t>acte spécial modificatif ; il annule et remplace la déclaration de sous-traitance du ............... .</w:t>
            </w:r>
          </w:p>
        </w:tc>
      </w:tr>
    </w:tbl>
    <w:p w:rsidR="00A129EF" w:rsidRDefault="00033AC3">
      <w:pPr>
        <w:spacing w:line="240" w:lineRule="exact"/>
      </w:pPr>
      <w:r>
        <w:t xml:space="preserve"> </w:t>
      </w:r>
    </w:p>
    <w:p w:rsidR="00A129EF" w:rsidRDefault="00033AC3">
      <w:pPr>
        <w:spacing w:after="180"/>
        <w:rPr>
          <w:b/>
          <w:color w:val="000000"/>
          <w:sz w:val="28"/>
          <w:lang w:val="fr-FR"/>
        </w:rPr>
      </w:pPr>
      <w:bookmarkStart w:id="5" w:name="ArtL1_A_DC4-10781-A5"/>
      <w:bookmarkEnd w:id="5"/>
      <w:r>
        <w:rPr>
          <w:b/>
          <w:color w:val="000000"/>
          <w:sz w:val="28"/>
          <w:lang w:val="fr-FR"/>
        </w:rPr>
        <w:t>D - Identification du soumissionnaire ou du titulaire du marché public</w:t>
      </w:r>
    </w:p>
    <w:p w:rsidR="00A129EF" w:rsidRDefault="00033AC3">
      <w:pPr>
        <w:pStyle w:val="ParagrapheIndent1"/>
        <w:spacing w:line="253" w:lineRule="exact"/>
        <w:jc w:val="both"/>
        <w:rPr>
          <w:color w:val="000000"/>
          <w:lang w:val="fr-FR"/>
        </w:rPr>
      </w:pPr>
      <w:r>
        <w:rPr>
          <w:color w:val="000000"/>
          <w:lang w:val="fr-FR"/>
        </w:rPr>
        <w:t xml:space="preserve">Nom commercial et dénomination sociale de l'unité ou de l'établissement qui </w:t>
      </w:r>
      <w:r>
        <w:rPr>
          <w:color w:val="000000"/>
          <w:lang w:val="fr-FR"/>
        </w:rPr>
        <w:t>exécutera la prestation, adresses postale et du siège social (si elle est différente de l'adresse postale), adresse électronique, numéros de téléphone et de télécopie, numéro SIRET, à défaut, un numéro d'identification européen ou international ou propre a</w:t>
      </w:r>
      <w:r>
        <w:rPr>
          <w:color w:val="000000"/>
          <w:lang w:val="fr-FR"/>
        </w:rPr>
        <w:t>u pays d'origine de l'opérateur économique issu d'un répertoire figurant dans la liste des ICD :</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Nom commercial et dénomination sociale de l'unité ou de l'établissement qui exécutera la prestation :</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 xml:space="preserve">Adresses postale et du siège social (si elle est </w:t>
      </w:r>
      <w:r>
        <w:rPr>
          <w:color w:val="000000"/>
          <w:lang w:val="fr-FR"/>
        </w:rPr>
        <w:t>différente de l'adresse postale) :</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Adresse électronique :</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Numéros de téléphone et de télécopie :</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w:t>
      </w:r>
      <w:r>
        <w:rPr>
          <w:color w:val="000000"/>
          <w:lang w:val="fr-FR"/>
        </w:rPr>
        <w:t>rant dans la liste des ICD :</w:t>
      </w: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En cas de groupement momentané d'entreprises, ident</w:t>
      </w:r>
      <w:r>
        <w:rPr>
          <w:color w:val="000000"/>
          <w:lang w:val="fr-FR"/>
        </w:rPr>
        <w:t>ification et coordonnées du mandataire du groupement :</w:t>
      </w:r>
    </w:p>
    <w:p w:rsidR="00A129EF" w:rsidRDefault="00A129EF">
      <w:pPr>
        <w:pStyle w:val="ParagrapheIndent1"/>
        <w:spacing w:line="253" w:lineRule="exact"/>
        <w:jc w:val="both"/>
        <w:rPr>
          <w:color w:val="000000"/>
          <w:lang w:val="fr-FR"/>
        </w:rPr>
      </w:pPr>
    </w:p>
    <w:p w:rsidR="00A129EF" w:rsidRDefault="00A129EF">
      <w:pPr>
        <w:pStyle w:val="ParagrapheIndent1"/>
        <w:spacing w:after="240" w:line="253" w:lineRule="exact"/>
        <w:jc w:val="both"/>
        <w:rPr>
          <w:color w:val="000000"/>
          <w:lang w:val="fr-FR"/>
        </w:rPr>
      </w:pPr>
    </w:p>
    <w:p w:rsidR="00A129EF" w:rsidRDefault="00033AC3">
      <w:pPr>
        <w:spacing w:after="180"/>
        <w:rPr>
          <w:b/>
          <w:color w:val="000000"/>
          <w:sz w:val="28"/>
          <w:lang w:val="fr-FR"/>
        </w:rPr>
      </w:pPr>
      <w:bookmarkStart w:id="6" w:name="ArtL1_A_DC4-10781-A6"/>
      <w:bookmarkEnd w:id="6"/>
      <w:r>
        <w:rPr>
          <w:b/>
          <w:color w:val="000000"/>
          <w:sz w:val="28"/>
          <w:lang w:val="fr-FR"/>
        </w:rPr>
        <w:t>E - Identification du sous-traitant</w:t>
      </w:r>
    </w:p>
    <w:p w:rsidR="00A129EF" w:rsidRDefault="00033AC3">
      <w:pPr>
        <w:pStyle w:val="ParagrapheIndent1"/>
        <w:spacing w:line="253"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w:t>
      </w:r>
      <w:r>
        <w:rPr>
          <w:color w:val="000000"/>
          <w:lang w:val="fr-FR"/>
        </w:rPr>
        <w:t xml:space="preserve"> l'adresse postale), adresse électronique, numéros de téléphone et de télécopie, numéro SIRET, à défaut, un numéro d'identification européen ou international ou propre au pays d'origine de l'opérateur économique issu d'un répertoire figurant dans la liste </w:t>
      </w:r>
      <w:r>
        <w:rPr>
          <w:color w:val="000000"/>
          <w:lang w:val="fr-FR"/>
        </w:rPr>
        <w:t>des ICD :</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Nom commercial et dénomination sociale de l'unité ou de l'établissement qui exécutera la prestation :</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Adresses postale et du siège social (si elle est différente de l'adresse postale) :</w:t>
      </w:r>
    </w:p>
    <w:p w:rsidR="00A129EF" w:rsidRDefault="00A129EF">
      <w:pPr>
        <w:pStyle w:val="ParagrapheIndent1"/>
        <w:spacing w:line="253" w:lineRule="exact"/>
        <w:jc w:val="both"/>
        <w:rPr>
          <w:color w:val="000000"/>
          <w:lang w:val="fr-FR"/>
        </w:rPr>
        <w:sectPr w:rsidR="00A129EF">
          <w:footerReference w:type="default" r:id="rId8"/>
          <w:pgSz w:w="11900" w:h="16840"/>
          <w:pgMar w:top="1140" w:right="1140" w:bottom="1140" w:left="1140" w:header="1140" w:footer="1140" w:gutter="0"/>
          <w:cols w:space="708"/>
        </w:sectPr>
      </w:pPr>
    </w:p>
    <w:p w:rsidR="00A129EF" w:rsidRDefault="00033AC3">
      <w:pPr>
        <w:pStyle w:val="ParagrapheIndent1"/>
        <w:spacing w:line="253" w:lineRule="exact"/>
        <w:jc w:val="both"/>
        <w:rPr>
          <w:color w:val="000000"/>
          <w:lang w:val="fr-FR"/>
        </w:rPr>
      </w:pPr>
      <w:r>
        <w:rPr>
          <w:color w:val="000000"/>
          <w:lang w:val="fr-FR"/>
        </w:rPr>
        <w:lastRenderedPageBreak/>
        <w:t>Adr</w:t>
      </w:r>
      <w:r>
        <w:rPr>
          <w:color w:val="000000"/>
          <w:lang w:val="fr-FR"/>
        </w:rPr>
        <w:t>esse électronique :</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Numéros de téléphone et de télécopie,</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 xml:space="preserve">Forme </w:t>
      </w:r>
      <w:r>
        <w:rPr>
          <w:color w:val="000000"/>
          <w:lang w:val="fr-FR"/>
        </w:rPr>
        <w:t>juridique du sous-traitant (entreprise individuelle, SA, SARL, EURL, association, établissement public, etc.) et numéro d'enregistrement au registre du commerce, au répertoire des métiers ou auprès d'un centre de formalité des entreprises :</w:t>
      </w: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Personne(s) p</w:t>
      </w:r>
      <w:r>
        <w:rPr>
          <w:color w:val="000000"/>
          <w:lang w:val="fr-FR"/>
        </w:rPr>
        <w:t xml:space="preserve">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w:t>
      </w:r>
      <w:r>
        <w:rPr>
          <w:i/>
          <w:color w:val="000000"/>
          <w:lang w:val="fr-FR"/>
        </w:rPr>
        <w:t>era à fournir à la demande de l'acheteur.)</w:t>
      </w: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w:t>
      </w:r>
      <w:r>
        <w:rPr>
          <w:color w:val="000000"/>
          <w:lang w:val="fr-FR"/>
        </w:rPr>
        <w:t>an au sens au sens de l'article 19 de la loi du 5 juillet 1996 n° 96-603 modifiée relative au développement et à la promotion du commerce et de l'artisanat (Art. R. 2151-13 et R. 2351-12 du code de la commande publique) ? :</w:t>
      </w:r>
    </w:p>
    <w:p w:rsidR="00A129EF" w:rsidRDefault="00A129EF">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129EF">
        <w:trPr>
          <w:trHeight w:val="202"/>
        </w:trPr>
        <w:tc>
          <w:tcPr>
            <w:tcW w:w="240" w:type="dxa"/>
            <w:tcMar>
              <w:top w:w="0" w:type="dxa"/>
              <w:left w:w="0" w:type="dxa"/>
              <w:bottom w:w="0" w:type="dxa"/>
              <w:right w:w="0" w:type="dxa"/>
            </w:tcMar>
          </w:tcPr>
          <w:p w:rsidR="00A129EF" w:rsidRDefault="00033AC3">
            <w:pPr>
              <w:rPr>
                <w:sz w:val="2"/>
              </w:rPr>
            </w:pPr>
            <w:r>
              <w:rPr>
                <w:noProof/>
              </w:rPr>
              <w:drawing>
                <wp:inline distT="0" distB="0" distL="0" distR="0">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129EF" w:rsidRDefault="00A129EF">
            <w:pPr>
              <w:rPr>
                <w:sz w:val="2"/>
              </w:rPr>
            </w:pPr>
          </w:p>
        </w:tc>
        <w:tc>
          <w:tcPr>
            <w:tcW w:w="9180" w:type="dxa"/>
            <w:tcMar>
              <w:top w:w="0" w:type="dxa"/>
              <w:left w:w="0" w:type="dxa"/>
              <w:bottom w:w="0" w:type="dxa"/>
              <w:right w:w="0" w:type="dxa"/>
            </w:tcMar>
          </w:tcPr>
          <w:p w:rsidR="00A129EF" w:rsidRDefault="00033AC3">
            <w:pPr>
              <w:pStyle w:val="ParagrapheIndent1"/>
              <w:jc w:val="both"/>
              <w:rPr>
                <w:color w:val="000000"/>
                <w:lang w:val="fr-FR"/>
              </w:rPr>
            </w:pPr>
            <w:r>
              <w:rPr>
                <w:color w:val="000000"/>
                <w:lang w:val="fr-FR"/>
              </w:rPr>
              <w:t>OUI</w:t>
            </w:r>
          </w:p>
        </w:tc>
      </w:tr>
    </w:tbl>
    <w:p w:rsidR="00A129EF" w:rsidRDefault="00033AC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129EF">
        <w:trPr>
          <w:trHeight w:val="202"/>
        </w:trPr>
        <w:tc>
          <w:tcPr>
            <w:tcW w:w="240" w:type="dxa"/>
            <w:tcMar>
              <w:top w:w="0" w:type="dxa"/>
              <w:left w:w="0" w:type="dxa"/>
              <w:bottom w:w="0" w:type="dxa"/>
              <w:right w:w="0" w:type="dxa"/>
            </w:tcMar>
          </w:tcPr>
          <w:p w:rsidR="00A129EF" w:rsidRDefault="00033AC3">
            <w:pPr>
              <w:rPr>
                <w:sz w:val="2"/>
              </w:rPr>
            </w:pPr>
            <w:r>
              <w:rPr>
                <w:noProof/>
              </w:rPr>
              <w:drawing>
                <wp:inline distT="0" distB="0" distL="0" distR="0">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129EF" w:rsidRDefault="00A129EF">
            <w:pPr>
              <w:rPr>
                <w:sz w:val="2"/>
              </w:rPr>
            </w:pPr>
          </w:p>
        </w:tc>
        <w:tc>
          <w:tcPr>
            <w:tcW w:w="9180" w:type="dxa"/>
            <w:tcMar>
              <w:top w:w="0" w:type="dxa"/>
              <w:left w:w="0" w:type="dxa"/>
              <w:bottom w:w="0" w:type="dxa"/>
              <w:right w:w="0" w:type="dxa"/>
            </w:tcMar>
          </w:tcPr>
          <w:p w:rsidR="00A129EF" w:rsidRDefault="00033AC3">
            <w:pPr>
              <w:pStyle w:val="ParagrapheIndent1"/>
              <w:jc w:val="both"/>
              <w:rPr>
                <w:color w:val="000000"/>
                <w:lang w:val="fr-FR"/>
              </w:rPr>
            </w:pPr>
            <w:r>
              <w:rPr>
                <w:color w:val="000000"/>
                <w:lang w:val="fr-FR"/>
              </w:rPr>
              <w:t>NON</w:t>
            </w:r>
          </w:p>
        </w:tc>
      </w:tr>
    </w:tbl>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w:t>
      </w:r>
      <w:r>
        <w:rPr>
          <w:color w:val="000000"/>
          <w:lang w:val="fr-FR"/>
        </w:rPr>
        <w:t>e pose ou d'installation ou comportant des prestations de service (article R. 2393-33 du code de la commande publique), le sous-traitant est-il lié au titulaire ?</w:t>
      </w:r>
    </w:p>
    <w:p w:rsidR="00A129EF" w:rsidRDefault="00A129EF">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129EF">
        <w:trPr>
          <w:trHeight w:val="202"/>
        </w:trPr>
        <w:tc>
          <w:tcPr>
            <w:tcW w:w="240" w:type="dxa"/>
            <w:tcMar>
              <w:top w:w="0" w:type="dxa"/>
              <w:left w:w="0" w:type="dxa"/>
              <w:bottom w:w="0" w:type="dxa"/>
              <w:right w:w="0" w:type="dxa"/>
            </w:tcMar>
          </w:tcPr>
          <w:p w:rsidR="00A129EF" w:rsidRDefault="00033AC3">
            <w:pPr>
              <w:rPr>
                <w:sz w:val="2"/>
              </w:rPr>
            </w:pPr>
            <w:r>
              <w:rPr>
                <w:noProof/>
              </w:rPr>
              <w:drawing>
                <wp:inline distT="0" distB="0" distL="0" distR="0">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129EF" w:rsidRDefault="00A129EF">
            <w:pPr>
              <w:rPr>
                <w:sz w:val="2"/>
              </w:rPr>
            </w:pPr>
          </w:p>
        </w:tc>
        <w:tc>
          <w:tcPr>
            <w:tcW w:w="9180" w:type="dxa"/>
            <w:tcMar>
              <w:top w:w="0" w:type="dxa"/>
              <w:left w:w="0" w:type="dxa"/>
              <w:bottom w:w="0" w:type="dxa"/>
              <w:right w:w="0" w:type="dxa"/>
            </w:tcMar>
          </w:tcPr>
          <w:p w:rsidR="00A129EF" w:rsidRDefault="00033AC3">
            <w:pPr>
              <w:pStyle w:val="ParagrapheIndent1"/>
              <w:jc w:val="both"/>
              <w:rPr>
                <w:color w:val="000000"/>
                <w:lang w:val="fr-FR"/>
              </w:rPr>
            </w:pPr>
            <w:r>
              <w:rPr>
                <w:color w:val="000000"/>
                <w:lang w:val="fr-FR"/>
              </w:rPr>
              <w:t>OUI</w:t>
            </w:r>
          </w:p>
        </w:tc>
      </w:tr>
    </w:tbl>
    <w:p w:rsidR="00A129EF" w:rsidRDefault="00033AC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129EF">
        <w:trPr>
          <w:trHeight w:val="202"/>
        </w:trPr>
        <w:tc>
          <w:tcPr>
            <w:tcW w:w="240" w:type="dxa"/>
            <w:tcMar>
              <w:top w:w="0" w:type="dxa"/>
              <w:left w:w="0" w:type="dxa"/>
              <w:bottom w:w="0" w:type="dxa"/>
              <w:right w:w="0" w:type="dxa"/>
            </w:tcMar>
          </w:tcPr>
          <w:p w:rsidR="00A129EF" w:rsidRDefault="00033AC3">
            <w:pPr>
              <w:rPr>
                <w:sz w:val="2"/>
              </w:rPr>
            </w:pPr>
            <w:r>
              <w:rPr>
                <w:noProof/>
              </w:rPr>
              <w:drawing>
                <wp:inline distT="0" distB="0" distL="0" distR="0">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129EF" w:rsidRDefault="00A129EF">
            <w:pPr>
              <w:rPr>
                <w:sz w:val="2"/>
              </w:rPr>
            </w:pPr>
          </w:p>
        </w:tc>
        <w:tc>
          <w:tcPr>
            <w:tcW w:w="9180" w:type="dxa"/>
            <w:tcMar>
              <w:top w:w="0" w:type="dxa"/>
              <w:left w:w="0" w:type="dxa"/>
              <w:bottom w:w="0" w:type="dxa"/>
              <w:right w:w="0" w:type="dxa"/>
            </w:tcMar>
          </w:tcPr>
          <w:p w:rsidR="00A129EF" w:rsidRDefault="00033AC3">
            <w:pPr>
              <w:pStyle w:val="ParagrapheIndent1"/>
              <w:jc w:val="both"/>
              <w:rPr>
                <w:color w:val="000000"/>
                <w:lang w:val="fr-FR"/>
              </w:rPr>
            </w:pPr>
            <w:r>
              <w:rPr>
                <w:color w:val="000000"/>
                <w:lang w:val="fr-FR"/>
              </w:rPr>
              <w:t>NON</w:t>
            </w:r>
          </w:p>
        </w:tc>
      </w:tr>
    </w:tbl>
    <w:p w:rsidR="00A129EF" w:rsidRDefault="00033AC3">
      <w:pPr>
        <w:spacing w:line="240" w:lineRule="exact"/>
      </w:pPr>
      <w:r>
        <w:t xml:space="preserve"> </w:t>
      </w:r>
    </w:p>
    <w:p w:rsidR="00A129EF" w:rsidRDefault="00A129EF">
      <w:pPr>
        <w:spacing w:line="240" w:lineRule="exact"/>
      </w:pPr>
    </w:p>
    <w:p w:rsidR="00A129EF" w:rsidRDefault="00033AC3">
      <w:pPr>
        <w:spacing w:after="180"/>
        <w:rPr>
          <w:b/>
          <w:color w:val="000000"/>
          <w:sz w:val="28"/>
          <w:lang w:val="fr-FR"/>
        </w:rPr>
      </w:pPr>
      <w:bookmarkStart w:id="7" w:name="ArtL1_A_DC4-10781-A7"/>
      <w:bookmarkEnd w:id="7"/>
      <w:r>
        <w:rPr>
          <w:b/>
          <w:color w:val="000000"/>
          <w:sz w:val="28"/>
          <w:lang w:val="fr-FR"/>
        </w:rPr>
        <w:t>F - Nature des prestations sous-traitées</w:t>
      </w:r>
    </w:p>
    <w:p w:rsidR="00A129EF" w:rsidRDefault="00033AC3">
      <w:pPr>
        <w:pStyle w:val="ParagrapheIndent1"/>
        <w:jc w:val="both"/>
        <w:rPr>
          <w:i/>
          <w:color w:val="000000"/>
          <w:lang w:val="fr-FR"/>
        </w:rPr>
      </w:pPr>
      <w:r>
        <w:rPr>
          <w:i/>
          <w:color w:val="000000"/>
          <w:lang w:val="fr-FR"/>
        </w:rPr>
        <w:t xml:space="preserve">(Reprendre les éléments </w:t>
      </w:r>
      <w:r>
        <w:rPr>
          <w:i/>
          <w:color w:val="000000"/>
          <w:lang w:val="fr-FR"/>
        </w:rPr>
        <w:t>concernés tels qu'ils figurent dans le contrat de sous-traitance)</w:t>
      </w:r>
    </w:p>
    <w:p w:rsidR="00A129EF" w:rsidRDefault="00033AC3">
      <w:pPr>
        <w:pStyle w:val="ParagrapheIndent1"/>
        <w:spacing w:line="253" w:lineRule="exact"/>
        <w:jc w:val="both"/>
        <w:rPr>
          <w:color w:val="000000"/>
          <w:lang w:val="fr-FR"/>
        </w:rPr>
      </w:pPr>
      <w:r>
        <w:rPr>
          <w:b/>
          <w:color w:val="000000"/>
          <w:lang w:val="fr-FR"/>
        </w:rPr>
        <w:t>Nature des prestations sous-traitées :</w:t>
      </w: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 xml:space="preserve">Le sous-traitant est autorisé à traiter les données </w:t>
      </w:r>
      <w:r>
        <w:rPr>
          <w:color w:val="000000"/>
          <w:lang w:val="fr-FR"/>
        </w:rPr>
        <w:t>à caractère personnel nécessaires pour fournir le ou les service(s) suivant(s) .......................</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La durée du traitement est : .......................</w:t>
      </w:r>
    </w:p>
    <w:p w:rsidR="00A129EF" w:rsidRDefault="00A129EF">
      <w:pPr>
        <w:pStyle w:val="ParagrapheIndent1"/>
        <w:spacing w:line="253" w:lineRule="exact"/>
        <w:jc w:val="both"/>
        <w:rPr>
          <w:color w:val="000000"/>
          <w:lang w:val="fr-FR"/>
        </w:rPr>
        <w:sectPr w:rsidR="00A129EF">
          <w:footerReference w:type="default" r:id="rId9"/>
          <w:pgSz w:w="11900" w:h="16840"/>
          <w:pgMar w:top="1140" w:right="1140" w:bottom="1140" w:left="1140" w:header="1140" w:footer="1140" w:gutter="0"/>
          <w:cols w:space="708"/>
        </w:sectPr>
      </w:pPr>
    </w:p>
    <w:p w:rsidR="00A129EF" w:rsidRDefault="00033AC3">
      <w:pPr>
        <w:pStyle w:val="ParagrapheIndent1"/>
        <w:spacing w:line="253" w:lineRule="exact"/>
        <w:jc w:val="both"/>
        <w:rPr>
          <w:color w:val="000000"/>
          <w:lang w:val="fr-FR"/>
        </w:rPr>
      </w:pPr>
      <w:r>
        <w:rPr>
          <w:color w:val="000000"/>
          <w:lang w:val="fr-FR"/>
        </w:rPr>
        <w:lastRenderedPageBreak/>
        <w:t>La nature des opérations réalisées sur les d</w:t>
      </w:r>
      <w:r>
        <w:rPr>
          <w:color w:val="000000"/>
          <w:lang w:val="fr-FR"/>
        </w:rPr>
        <w:t>onnées est : .......................</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La ou les finalité(s) du traitement sont : .......................</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Les données à caractère personnel traitées sont : .......................</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Les catégories de personnes concernées sont : .......................</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Le s</w:t>
      </w:r>
      <w:r>
        <w:rPr>
          <w:color w:val="000000"/>
          <w:lang w:val="fr-FR"/>
        </w:rPr>
        <w:t>oumissionnaire/titulaire déclare que :</w:t>
      </w:r>
    </w:p>
    <w:p w:rsidR="00A129EF" w:rsidRDefault="00A129EF">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129EF">
        <w:trPr>
          <w:trHeight w:val="202"/>
        </w:trPr>
        <w:tc>
          <w:tcPr>
            <w:tcW w:w="240" w:type="dxa"/>
            <w:tcMar>
              <w:top w:w="0" w:type="dxa"/>
              <w:left w:w="0" w:type="dxa"/>
              <w:bottom w:w="0" w:type="dxa"/>
              <w:right w:w="0" w:type="dxa"/>
            </w:tcMar>
          </w:tcPr>
          <w:p w:rsidR="00A129EF" w:rsidRDefault="00033AC3">
            <w:pPr>
              <w:rPr>
                <w:sz w:val="2"/>
              </w:rPr>
            </w:pPr>
            <w:r>
              <w:rPr>
                <w:noProof/>
              </w:rPr>
              <w:drawing>
                <wp:inline distT="0" distB="0" distL="0" distR="0">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129EF" w:rsidRDefault="00A129EF">
            <w:pPr>
              <w:rPr>
                <w:sz w:val="2"/>
              </w:rPr>
            </w:pPr>
          </w:p>
        </w:tc>
        <w:tc>
          <w:tcPr>
            <w:tcW w:w="9180" w:type="dxa"/>
            <w:vMerge w:val="restart"/>
            <w:tcMar>
              <w:top w:w="0" w:type="dxa"/>
              <w:left w:w="0" w:type="dxa"/>
              <w:bottom w:w="0" w:type="dxa"/>
              <w:right w:w="0" w:type="dxa"/>
            </w:tcMar>
          </w:tcPr>
          <w:p w:rsidR="00A129EF" w:rsidRDefault="00033AC3">
            <w:pPr>
              <w:pStyle w:val="ParagrapheIndent1"/>
              <w:spacing w:line="253"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A129EF">
        <w:trPr>
          <w:trHeight w:val="220"/>
        </w:trPr>
        <w:tc>
          <w:tcPr>
            <w:tcW w:w="240" w:type="dxa"/>
            <w:tcMar>
              <w:top w:w="0" w:type="dxa"/>
              <w:left w:w="0" w:type="dxa"/>
              <w:bottom w:w="0" w:type="dxa"/>
              <w:right w:w="0" w:type="dxa"/>
            </w:tcMar>
          </w:tcPr>
          <w:p w:rsidR="00A129EF" w:rsidRDefault="00A129EF">
            <w:pPr>
              <w:rPr>
                <w:sz w:val="2"/>
              </w:rPr>
            </w:pPr>
          </w:p>
        </w:tc>
        <w:tc>
          <w:tcPr>
            <w:tcW w:w="200" w:type="dxa"/>
            <w:tcMar>
              <w:top w:w="0" w:type="dxa"/>
              <w:left w:w="0" w:type="dxa"/>
              <w:bottom w:w="0" w:type="dxa"/>
              <w:right w:w="0" w:type="dxa"/>
            </w:tcMar>
          </w:tcPr>
          <w:p w:rsidR="00A129EF" w:rsidRDefault="00A129EF">
            <w:pPr>
              <w:rPr>
                <w:sz w:val="2"/>
              </w:rPr>
            </w:pPr>
          </w:p>
        </w:tc>
        <w:tc>
          <w:tcPr>
            <w:tcW w:w="9180" w:type="dxa"/>
            <w:vMerge/>
            <w:tcMar>
              <w:top w:w="0" w:type="dxa"/>
              <w:left w:w="0" w:type="dxa"/>
              <w:bottom w:w="0" w:type="dxa"/>
              <w:right w:w="0" w:type="dxa"/>
            </w:tcMar>
          </w:tcPr>
          <w:p w:rsidR="00A129EF" w:rsidRDefault="00A129EF"/>
        </w:tc>
      </w:tr>
    </w:tbl>
    <w:p w:rsidR="00A129EF" w:rsidRDefault="00033AC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129EF">
        <w:trPr>
          <w:trHeight w:val="202"/>
        </w:trPr>
        <w:tc>
          <w:tcPr>
            <w:tcW w:w="240" w:type="dxa"/>
            <w:tcMar>
              <w:top w:w="0" w:type="dxa"/>
              <w:left w:w="0" w:type="dxa"/>
              <w:bottom w:w="0" w:type="dxa"/>
              <w:right w:w="0" w:type="dxa"/>
            </w:tcMar>
          </w:tcPr>
          <w:p w:rsidR="00A129EF" w:rsidRDefault="00033AC3">
            <w:pPr>
              <w:rPr>
                <w:sz w:val="2"/>
              </w:rPr>
            </w:pPr>
            <w:r>
              <w:rPr>
                <w:noProof/>
              </w:rPr>
              <w:drawing>
                <wp:inline distT="0" distB="0" distL="0" distR="0">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129EF" w:rsidRDefault="00A129EF">
            <w:pPr>
              <w:rPr>
                <w:sz w:val="2"/>
              </w:rPr>
            </w:pPr>
          </w:p>
        </w:tc>
        <w:tc>
          <w:tcPr>
            <w:tcW w:w="9180" w:type="dxa"/>
            <w:vMerge w:val="restart"/>
            <w:tcMar>
              <w:top w:w="0" w:type="dxa"/>
              <w:left w:w="0" w:type="dxa"/>
              <w:bottom w:w="0" w:type="dxa"/>
              <w:right w:w="0" w:type="dxa"/>
            </w:tcMar>
          </w:tcPr>
          <w:p w:rsidR="00A129EF" w:rsidRDefault="00033AC3">
            <w:pPr>
              <w:pStyle w:val="ParagrapheIndent1"/>
              <w:spacing w:line="253" w:lineRule="exact"/>
              <w:jc w:val="both"/>
              <w:rPr>
                <w:color w:val="000000"/>
                <w:lang w:val="fr-FR"/>
              </w:rPr>
            </w:pPr>
            <w:r>
              <w:rPr>
                <w:color w:val="000000"/>
                <w:lang w:val="fr-FR"/>
              </w:rPr>
              <w:t xml:space="preserve">Le contrat de </w:t>
            </w:r>
            <w:r>
              <w:rPr>
                <w:color w:val="000000"/>
                <w:lang w:val="fr-FR"/>
              </w:rPr>
              <w:t>sous-traitance intègre les clauses obligatoires prévues par l'article 28 du règlement (UE) 2016/679 du Parlement européen et du Conseil du 27 avril 2016 relatif à la protection des personnes physiques à l'égard du traitement des données à caractère personn</w:t>
            </w:r>
            <w:r>
              <w:rPr>
                <w:color w:val="000000"/>
                <w:lang w:val="fr-FR"/>
              </w:rPr>
              <w:t>el et à la libre circulation de ces données et abrogeant la directive 95/46/CE (RGPD).</w:t>
            </w:r>
          </w:p>
        </w:tc>
      </w:tr>
      <w:tr w:rsidR="00A129EF">
        <w:trPr>
          <w:trHeight w:val="670"/>
        </w:trPr>
        <w:tc>
          <w:tcPr>
            <w:tcW w:w="240" w:type="dxa"/>
            <w:tcMar>
              <w:top w:w="0" w:type="dxa"/>
              <w:left w:w="0" w:type="dxa"/>
              <w:bottom w:w="0" w:type="dxa"/>
              <w:right w:w="0" w:type="dxa"/>
            </w:tcMar>
          </w:tcPr>
          <w:p w:rsidR="00A129EF" w:rsidRDefault="00A129EF">
            <w:pPr>
              <w:rPr>
                <w:sz w:val="2"/>
              </w:rPr>
            </w:pPr>
          </w:p>
        </w:tc>
        <w:tc>
          <w:tcPr>
            <w:tcW w:w="200" w:type="dxa"/>
            <w:tcMar>
              <w:top w:w="0" w:type="dxa"/>
              <w:left w:w="0" w:type="dxa"/>
              <w:bottom w:w="0" w:type="dxa"/>
              <w:right w:w="0" w:type="dxa"/>
            </w:tcMar>
          </w:tcPr>
          <w:p w:rsidR="00A129EF" w:rsidRDefault="00A129EF">
            <w:pPr>
              <w:rPr>
                <w:sz w:val="2"/>
              </w:rPr>
            </w:pPr>
          </w:p>
        </w:tc>
        <w:tc>
          <w:tcPr>
            <w:tcW w:w="9180" w:type="dxa"/>
            <w:vMerge/>
            <w:tcMar>
              <w:top w:w="0" w:type="dxa"/>
              <w:left w:w="0" w:type="dxa"/>
              <w:bottom w:w="0" w:type="dxa"/>
              <w:right w:w="0" w:type="dxa"/>
            </w:tcMar>
          </w:tcPr>
          <w:p w:rsidR="00A129EF" w:rsidRDefault="00A129EF"/>
        </w:tc>
      </w:tr>
    </w:tbl>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033AC3">
      <w:pPr>
        <w:pStyle w:val="ParagrapheIndent1"/>
        <w:spacing w:after="240" w:line="253"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rsidR="00A129EF" w:rsidRDefault="00033AC3">
      <w:pPr>
        <w:spacing w:after="180"/>
        <w:rPr>
          <w:b/>
          <w:color w:val="000000"/>
          <w:sz w:val="28"/>
          <w:lang w:val="fr-FR"/>
        </w:rPr>
      </w:pPr>
      <w:bookmarkStart w:id="8" w:name="ArtL1_A_DC4-10781-A8"/>
      <w:bookmarkEnd w:id="8"/>
      <w:r>
        <w:rPr>
          <w:b/>
          <w:color w:val="000000"/>
          <w:sz w:val="28"/>
          <w:lang w:val="fr-FR"/>
        </w:rPr>
        <w:t>G - Prix des prestations sous-traitées</w:t>
      </w:r>
    </w:p>
    <w:p w:rsidR="00A129EF" w:rsidRDefault="00033AC3">
      <w:pPr>
        <w:pStyle w:val="ParagrapheIndent1"/>
        <w:spacing w:line="253" w:lineRule="exact"/>
        <w:jc w:val="both"/>
        <w:rPr>
          <w:color w:val="000000"/>
          <w:lang w:val="fr-FR"/>
        </w:rPr>
      </w:pPr>
      <w:r>
        <w:rPr>
          <w:b/>
          <w:color w:val="000000"/>
          <w:lang w:val="fr-FR"/>
        </w:rPr>
        <w:t xml:space="preserve">Montant des prestations </w:t>
      </w:r>
      <w:r>
        <w:rPr>
          <w:b/>
          <w:color w:val="000000"/>
          <w:lang w:val="fr-FR"/>
        </w:rPr>
        <w:t>sous-traitées :</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w:t>
      </w:r>
      <w:r>
        <w:rPr>
          <w:color w:val="000000"/>
          <w:lang w:val="fr-FR"/>
        </w:rPr>
        <w:t>imum des sommes à verser par paiement direct au sous-traitant.</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rsidR="00A129EF" w:rsidRDefault="00033AC3">
      <w:pPr>
        <w:pStyle w:val="ParagrapheIndent1"/>
        <w:spacing w:line="253" w:lineRule="exact"/>
        <w:jc w:val="both"/>
        <w:rPr>
          <w:color w:val="000000"/>
          <w:lang w:val="fr-FR"/>
        </w:rPr>
      </w:pPr>
      <w:r>
        <w:rPr>
          <w:color w:val="000000"/>
          <w:lang w:val="fr-FR"/>
        </w:rPr>
        <w:t>Taux de la TVA : .........................................................</w:t>
      </w:r>
    </w:p>
    <w:p w:rsidR="00A129EF" w:rsidRDefault="00033AC3">
      <w:pPr>
        <w:pStyle w:val="ParagrapheIndent1"/>
        <w:spacing w:line="253" w:lineRule="exact"/>
        <w:jc w:val="both"/>
        <w:rPr>
          <w:color w:val="000000"/>
          <w:lang w:val="fr-FR"/>
        </w:rPr>
      </w:pPr>
      <w:r>
        <w:rPr>
          <w:color w:val="000000"/>
          <w:lang w:val="fr-FR"/>
        </w:rPr>
        <w:t>Montant HT : ..</w:t>
      </w:r>
      <w:r>
        <w:rPr>
          <w:color w:val="000000"/>
          <w:lang w:val="fr-FR"/>
        </w:rPr>
        <w:t>................................................</w:t>
      </w:r>
    </w:p>
    <w:p w:rsidR="00A129EF" w:rsidRDefault="00033AC3">
      <w:pPr>
        <w:pStyle w:val="ParagrapheIndent1"/>
        <w:spacing w:line="253" w:lineRule="exact"/>
        <w:jc w:val="both"/>
        <w:rPr>
          <w:color w:val="000000"/>
          <w:lang w:val="fr-FR"/>
        </w:rPr>
      </w:pPr>
      <w:r>
        <w:rPr>
          <w:color w:val="000000"/>
          <w:lang w:val="fr-FR"/>
        </w:rPr>
        <w:t>Montant TTC : .................................................</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rsidR="00A129EF" w:rsidRDefault="00033AC3">
      <w:pPr>
        <w:pStyle w:val="ParagrapheIndent1"/>
        <w:spacing w:line="253" w:lineRule="exact"/>
        <w:jc w:val="both"/>
        <w:rPr>
          <w:color w:val="000000"/>
          <w:lang w:val="fr-FR"/>
        </w:rPr>
      </w:pPr>
      <w:r>
        <w:rPr>
          <w:color w:val="000000"/>
          <w:lang w:val="fr-FR"/>
        </w:rPr>
        <w:t>Ta</w:t>
      </w:r>
      <w:r>
        <w:rPr>
          <w:color w:val="000000"/>
          <w:lang w:val="fr-FR"/>
        </w:rPr>
        <w:t>ux de la TVA : autoliquidation (la TVA est due par le titulaire)</w:t>
      </w:r>
    </w:p>
    <w:p w:rsidR="00A129EF" w:rsidRDefault="00033AC3">
      <w:pPr>
        <w:pStyle w:val="ParagrapheIndent1"/>
        <w:spacing w:line="253" w:lineRule="exact"/>
        <w:jc w:val="both"/>
        <w:rPr>
          <w:color w:val="000000"/>
          <w:lang w:val="fr-FR"/>
        </w:rPr>
      </w:pPr>
      <w:r>
        <w:rPr>
          <w:color w:val="000000"/>
          <w:lang w:val="fr-FR"/>
        </w:rPr>
        <w:t>Montant hors TVA : ............................................</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b/>
          <w:color w:val="000000"/>
          <w:lang w:val="fr-FR"/>
        </w:rPr>
        <w:t>Modalités de variation des prix :</w:t>
      </w: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b/>
          <w:color w:val="000000"/>
          <w:lang w:val="fr-FR"/>
        </w:rPr>
        <w:t xml:space="preserve">Le titulaire déclare que son sous-traitant remplit les conditions pour avoir droit au </w:t>
      </w:r>
      <w:r>
        <w:rPr>
          <w:b/>
          <w:color w:val="000000"/>
          <w:lang w:val="fr-FR"/>
        </w:rPr>
        <w:t>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rsidR="00A129EF" w:rsidRDefault="00033AC3">
      <w:pPr>
        <w:pStyle w:val="ParagrapheIndent1"/>
        <w:spacing w:line="253"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A129EF">
        <w:trPr>
          <w:trHeight w:val="202"/>
        </w:trPr>
        <w:tc>
          <w:tcPr>
            <w:tcW w:w="240" w:type="dxa"/>
            <w:tcMar>
              <w:top w:w="0" w:type="dxa"/>
              <w:left w:w="0" w:type="dxa"/>
              <w:bottom w:w="0" w:type="dxa"/>
              <w:right w:w="0" w:type="dxa"/>
            </w:tcMar>
          </w:tcPr>
          <w:p w:rsidR="00A129EF" w:rsidRDefault="00033AC3">
            <w:pPr>
              <w:rPr>
                <w:sz w:val="2"/>
              </w:rPr>
            </w:pPr>
            <w:r>
              <w:rPr>
                <w:noProof/>
              </w:rPr>
              <w:drawing>
                <wp:inline distT="0" distB="0" distL="0" distR="0">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129EF" w:rsidRDefault="00A129EF">
            <w:pPr>
              <w:rPr>
                <w:sz w:val="2"/>
              </w:rPr>
            </w:pPr>
          </w:p>
        </w:tc>
        <w:tc>
          <w:tcPr>
            <w:tcW w:w="9180" w:type="dxa"/>
            <w:tcMar>
              <w:top w:w="0" w:type="dxa"/>
              <w:left w:w="0" w:type="dxa"/>
              <w:bottom w:w="0" w:type="dxa"/>
              <w:right w:w="0" w:type="dxa"/>
            </w:tcMar>
          </w:tcPr>
          <w:p w:rsidR="00A129EF" w:rsidRDefault="00033AC3">
            <w:pPr>
              <w:pStyle w:val="ParagrapheIndent1"/>
              <w:jc w:val="both"/>
              <w:rPr>
                <w:color w:val="000000"/>
                <w:lang w:val="fr-FR"/>
              </w:rPr>
            </w:pPr>
            <w:r>
              <w:rPr>
                <w:color w:val="000000"/>
                <w:lang w:val="fr-FR"/>
              </w:rPr>
              <w:t>OUI</w:t>
            </w:r>
          </w:p>
        </w:tc>
      </w:tr>
    </w:tbl>
    <w:p w:rsidR="00A129EF" w:rsidRDefault="00033AC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129EF">
        <w:trPr>
          <w:trHeight w:val="202"/>
        </w:trPr>
        <w:tc>
          <w:tcPr>
            <w:tcW w:w="240" w:type="dxa"/>
            <w:tcMar>
              <w:top w:w="0" w:type="dxa"/>
              <w:left w:w="0" w:type="dxa"/>
              <w:bottom w:w="0" w:type="dxa"/>
              <w:right w:w="0" w:type="dxa"/>
            </w:tcMar>
          </w:tcPr>
          <w:p w:rsidR="00A129EF" w:rsidRDefault="00033AC3">
            <w:pPr>
              <w:rPr>
                <w:sz w:val="2"/>
              </w:rPr>
            </w:pPr>
            <w:r>
              <w:rPr>
                <w:noProof/>
              </w:rPr>
              <w:drawing>
                <wp:inline distT="0" distB="0" distL="0" distR="0">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129EF" w:rsidRDefault="00A129EF">
            <w:pPr>
              <w:rPr>
                <w:sz w:val="2"/>
              </w:rPr>
            </w:pPr>
          </w:p>
        </w:tc>
        <w:tc>
          <w:tcPr>
            <w:tcW w:w="9180" w:type="dxa"/>
            <w:tcMar>
              <w:top w:w="0" w:type="dxa"/>
              <w:left w:w="0" w:type="dxa"/>
              <w:bottom w:w="0" w:type="dxa"/>
              <w:right w:w="0" w:type="dxa"/>
            </w:tcMar>
          </w:tcPr>
          <w:p w:rsidR="00A129EF" w:rsidRDefault="00033AC3">
            <w:pPr>
              <w:pStyle w:val="ParagrapheIndent1"/>
              <w:jc w:val="both"/>
              <w:rPr>
                <w:color w:val="000000"/>
                <w:lang w:val="fr-FR"/>
              </w:rPr>
            </w:pPr>
            <w:r>
              <w:rPr>
                <w:color w:val="000000"/>
                <w:lang w:val="fr-FR"/>
              </w:rPr>
              <w:t>NON</w:t>
            </w:r>
          </w:p>
        </w:tc>
      </w:tr>
    </w:tbl>
    <w:p w:rsidR="00A129EF" w:rsidRDefault="00A129EF">
      <w:pPr>
        <w:sectPr w:rsidR="00A129EF">
          <w:footerReference w:type="default" r:id="rId10"/>
          <w:pgSz w:w="11900" w:h="16840"/>
          <w:pgMar w:top="1140" w:right="1140" w:bottom="1140" w:left="1140" w:header="1140" w:footer="1140" w:gutter="0"/>
          <w:cols w:space="708"/>
        </w:sectPr>
      </w:pPr>
    </w:p>
    <w:p w:rsidR="00A129EF" w:rsidRDefault="00033AC3">
      <w:pPr>
        <w:spacing w:after="180"/>
        <w:rPr>
          <w:b/>
          <w:color w:val="000000"/>
          <w:sz w:val="28"/>
          <w:lang w:val="fr-FR"/>
        </w:rPr>
      </w:pPr>
      <w:bookmarkStart w:id="9" w:name="ArtL1_A_DC4-10781-A9"/>
      <w:bookmarkEnd w:id="9"/>
      <w:r>
        <w:rPr>
          <w:b/>
          <w:color w:val="000000"/>
          <w:sz w:val="28"/>
          <w:lang w:val="fr-FR"/>
        </w:rPr>
        <w:lastRenderedPageBreak/>
        <w:t>H - Conditions de paiement</w:t>
      </w:r>
    </w:p>
    <w:p w:rsidR="00A129EF" w:rsidRDefault="00033AC3">
      <w:pPr>
        <w:pStyle w:val="ParagrapheIndent1"/>
        <w:spacing w:line="253" w:lineRule="exact"/>
        <w:jc w:val="both"/>
        <w:rPr>
          <w:color w:val="000000"/>
          <w:lang w:val="fr-FR"/>
        </w:rPr>
      </w:pPr>
      <w:r>
        <w:rPr>
          <w:b/>
          <w:color w:val="000000"/>
          <w:lang w:val="fr-FR"/>
        </w:rPr>
        <w:t>Compte à créditer :</w:t>
      </w:r>
    </w:p>
    <w:p w:rsidR="00A129EF" w:rsidRDefault="00033AC3">
      <w:pPr>
        <w:pStyle w:val="ParagrapheIndent1"/>
        <w:spacing w:line="253" w:lineRule="exact"/>
        <w:jc w:val="both"/>
        <w:rPr>
          <w:color w:val="000000"/>
          <w:lang w:val="fr-FR"/>
        </w:rPr>
      </w:pPr>
      <w:r>
        <w:rPr>
          <w:i/>
          <w:color w:val="000000"/>
          <w:lang w:val="fr-FR"/>
        </w:rPr>
        <w:t xml:space="preserve">(Joindre </w:t>
      </w:r>
      <w:r>
        <w:rPr>
          <w:i/>
          <w:color w:val="000000"/>
          <w:lang w:val="fr-FR"/>
        </w:rPr>
        <w:t>un relevé d'identité bancaire ou postal.)</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Nom de l'établissement bancaire :</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Numéro de compte :</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Le sous-traitant demande à bénéficier d'une avance :</w:t>
      </w:r>
    </w:p>
    <w:p w:rsidR="00A129EF" w:rsidRDefault="00033AC3">
      <w:pPr>
        <w:pStyle w:val="ParagrapheIndent1"/>
        <w:spacing w:line="253"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A129EF">
        <w:trPr>
          <w:trHeight w:val="202"/>
        </w:trPr>
        <w:tc>
          <w:tcPr>
            <w:tcW w:w="240" w:type="dxa"/>
            <w:tcMar>
              <w:top w:w="0" w:type="dxa"/>
              <w:left w:w="0" w:type="dxa"/>
              <w:bottom w:w="0" w:type="dxa"/>
              <w:right w:w="0" w:type="dxa"/>
            </w:tcMar>
          </w:tcPr>
          <w:p w:rsidR="00A129EF" w:rsidRDefault="00033AC3">
            <w:pPr>
              <w:rPr>
                <w:sz w:val="2"/>
              </w:rPr>
            </w:pPr>
            <w:r>
              <w:rPr>
                <w:noProof/>
              </w:rPr>
              <w:drawing>
                <wp:inline distT="0" distB="0" distL="0" distR="0">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129EF" w:rsidRDefault="00A129EF">
            <w:pPr>
              <w:rPr>
                <w:sz w:val="2"/>
              </w:rPr>
            </w:pPr>
          </w:p>
        </w:tc>
        <w:tc>
          <w:tcPr>
            <w:tcW w:w="9180" w:type="dxa"/>
            <w:tcMar>
              <w:top w:w="0" w:type="dxa"/>
              <w:left w:w="0" w:type="dxa"/>
              <w:bottom w:w="0" w:type="dxa"/>
              <w:right w:w="0" w:type="dxa"/>
            </w:tcMar>
          </w:tcPr>
          <w:p w:rsidR="00A129EF" w:rsidRDefault="00033AC3">
            <w:pPr>
              <w:pStyle w:val="ParagrapheIndent1"/>
              <w:jc w:val="both"/>
              <w:rPr>
                <w:color w:val="000000"/>
                <w:lang w:val="fr-FR"/>
              </w:rPr>
            </w:pPr>
            <w:r>
              <w:rPr>
                <w:color w:val="000000"/>
                <w:lang w:val="fr-FR"/>
              </w:rPr>
              <w:t>OUI</w:t>
            </w:r>
          </w:p>
        </w:tc>
      </w:tr>
    </w:tbl>
    <w:p w:rsidR="00A129EF" w:rsidRDefault="00033AC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129EF">
        <w:trPr>
          <w:trHeight w:val="202"/>
        </w:trPr>
        <w:tc>
          <w:tcPr>
            <w:tcW w:w="240" w:type="dxa"/>
            <w:tcMar>
              <w:top w:w="0" w:type="dxa"/>
              <w:left w:w="0" w:type="dxa"/>
              <w:bottom w:w="0" w:type="dxa"/>
              <w:right w:w="0" w:type="dxa"/>
            </w:tcMar>
          </w:tcPr>
          <w:p w:rsidR="00A129EF" w:rsidRDefault="00033AC3">
            <w:pPr>
              <w:rPr>
                <w:sz w:val="2"/>
              </w:rPr>
            </w:pPr>
            <w:r>
              <w:rPr>
                <w:noProof/>
              </w:rPr>
              <w:drawing>
                <wp:inline distT="0" distB="0" distL="0" distR="0">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129EF" w:rsidRDefault="00A129EF">
            <w:pPr>
              <w:rPr>
                <w:sz w:val="2"/>
              </w:rPr>
            </w:pPr>
          </w:p>
        </w:tc>
        <w:tc>
          <w:tcPr>
            <w:tcW w:w="9180" w:type="dxa"/>
            <w:tcMar>
              <w:top w:w="0" w:type="dxa"/>
              <w:left w:w="0" w:type="dxa"/>
              <w:bottom w:w="0" w:type="dxa"/>
              <w:right w:w="0" w:type="dxa"/>
            </w:tcMar>
          </w:tcPr>
          <w:p w:rsidR="00A129EF" w:rsidRDefault="00033AC3">
            <w:pPr>
              <w:pStyle w:val="ParagrapheIndent1"/>
              <w:jc w:val="both"/>
              <w:rPr>
                <w:color w:val="000000"/>
                <w:lang w:val="fr-FR"/>
              </w:rPr>
            </w:pPr>
            <w:r>
              <w:rPr>
                <w:color w:val="000000"/>
                <w:lang w:val="fr-FR"/>
              </w:rPr>
              <w:t>NON</w:t>
            </w:r>
          </w:p>
        </w:tc>
      </w:tr>
    </w:tbl>
    <w:p w:rsidR="00A129EF" w:rsidRDefault="00033AC3">
      <w:pPr>
        <w:spacing w:line="240" w:lineRule="exact"/>
      </w:pPr>
      <w:r>
        <w:t xml:space="preserve"> </w:t>
      </w:r>
    </w:p>
    <w:p w:rsidR="00A129EF" w:rsidRDefault="00033AC3">
      <w:pPr>
        <w:spacing w:after="180"/>
        <w:rPr>
          <w:b/>
          <w:color w:val="000000"/>
          <w:sz w:val="28"/>
          <w:lang w:val="fr-FR"/>
        </w:rPr>
      </w:pPr>
      <w:bookmarkStart w:id="10" w:name="ArtL1_A_DC4-10781-A10"/>
      <w:bookmarkEnd w:id="10"/>
      <w:r>
        <w:rPr>
          <w:b/>
          <w:color w:val="000000"/>
          <w:sz w:val="28"/>
          <w:lang w:val="fr-FR"/>
        </w:rPr>
        <w:t>I - Durée du contrat de sous-traitance</w:t>
      </w:r>
    </w:p>
    <w:p w:rsidR="00A129EF" w:rsidRDefault="00033AC3">
      <w:pPr>
        <w:pStyle w:val="ParagrapheIndent1"/>
        <w:spacing w:line="253" w:lineRule="exact"/>
        <w:jc w:val="both"/>
        <w:rPr>
          <w:color w:val="000000"/>
          <w:lang w:val="fr-FR"/>
        </w:rPr>
      </w:pPr>
      <w:r>
        <w:rPr>
          <w:i/>
          <w:color w:val="000000"/>
          <w:lang w:val="fr-FR"/>
        </w:rPr>
        <w:t>(Nota : Si la</w:t>
      </w:r>
      <w:r>
        <w:rPr>
          <w:i/>
          <w:color w:val="000000"/>
          <w:lang w:val="fr-FR"/>
        </w:rPr>
        <w:t xml:space="preserve"> durée indiquée dans le contrat de sous-traitance ne correspond pas à un nombre entier, arrondir au nombre entier supérieur. Ex : 20 jours = 1 mois, 1 mois et 2 semaines = 2 mois, etc.)</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La durée du contrat de sous-traitance en nombre de mois est de : </w:t>
      </w:r>
    </w:p>
    <w:p w:rsidR="00A129EF" w:rsidRDefault="00033AC3">
      <w:pPr>
        <w:pStyle w:val="ParagrapheIndent1"/>
        <w:spacing w:after="240" w:line="253" w:lineRule="exact"/>
        <w:jc w:val="both"/>
        <w:rPr>
          <w:color w:val="000000"/>
          <w:lang w:val="fr-FR"/>
        </w:rPr>
      </w:pPr>
      <w:r>
        <w:rPr>
          <w:color w:val="000000"/>
          <w:lang w:val="fr-FR"/>
        </w:rPr>
        <w:t> </w:t>
      </w:r>
    </w:p>
    <w:p w:rsidR="00A129EF" w:rsidRDefault="00033AC3">
      <w:pPr>
        <w:spacing w:after="180"/>
        <w:rPr>
          <w:b/>
          <w:color w:val="000000"/>
          <w:sz w:val="28"/>
          <w:lang w:val="fr-FR"/>
        </w:rPr>
      </w:pPr>
      <w:bookmarkStart w:id="11" w:name="ArtL1_A_DC4-10781-A11"/>
      <w:bookmarkEnd w:id="11"/>
      <w:r>
        <w:rPr>
          <w:b/>
          <w:color w:val="000000"/>
          <w:sz w:val="28"/>
          <w:lang w:val="fr-FR"/>
        </w:rPr>
        <w:t>J</w:t>
      </w:r>
      <w:r>
        <w:rPr>
          <w:b/>
          <w:color w:val="000000"/>
          <w:sz w:val="28"/>
          <w:lang w:val="fr-FR"/>
        </w:rPr>
        <w:t xml:space="preserve"> - Capacités du sous-traitant</w:t>
      </w:r>
    </w:p>
    <w:p w:rsidR="00A129EF" w:rsidRDefault="00033AC3">
      <w:pPr>
        <w:pStyle w:val="ParagrapheIndent1"/>
        <w:spacing w:line="253"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b/>
          <w:color w:val="000000"/>
          <w:lang w:val="fr-FR"/>
        </w:rPr>
        <w:t>I1</w:t>
      </w:r>
      <w:r>
        <w:rPr>
          <w:color w:val="000000"/>
          <w:lang w:val="fr-FR"/>
        </w:rPr>
        <w:t xml:space="preserve"> - </w:t>
      </w:r>
      <w:r>
        <w:rPr>
          <w:color w:val="000000"/>
          <w:lang w:val="fr-FR"/>
        </w:rPr>
        <w:t>Récapitulatif des informations et renseignements (marchés publics hors MDS) ou des pièces (MDS) demandés par l'acheteur dans les documents de la consultation qui doivent être fournis, en annexe du présent document, par le sous-traitant pour justifier de so</w:t>
      </w:r>
      <w:r>
        <w:rPr>
          <w:color w:val="000000"/>
          <w:lang w:val="fr-FR"/>
        </w:rPr>
        <w:t>n aptitude à exercer l'activité professionnelle concernée, ses capacités économiques et financières ou ses capacités professionnelles et techniques :</w:t>
      </w:r>
    </w:p>
    <w:p w:rsidR="00A129EF" w:rsidRDefault="00033AC3">
      <w:pPr>
        <w:pStyle w:val="ParagrapheIndent1"/>
        <w:spacing w:line="253" w:lineRule="exact"/>
        <w:jc w:val="both"/>
        <w:rPr>
          <w:color w:val="000000"/>
          <w:lang w:val="fr-FR"/>
        </w:rPr>
      </w:pPr>
      <w:r>
        <w:rPr>
          <w:color w:val="000000"/>
          <w:lang w:val="fr-FR"/>
        </w:rPr>
        <w:t>- ........................................................................................................</w:t>
      </w:r>
      <w:r>
        <w:rPr>
          <w:color w:val="000000"/>
          <w:lang w:val="fr-FR"/>
        </w:rPr>
        <w:t>..........</w:t>
      </w:r>
    </w:p>
    <w:p w:rsidR="00A129EF" w:rsidRDefault="00033AC3">
      <w:pPr>
        <w:pStyle w:val="ParagrapheIndent1"/>
        <w:spacing w:line="253" w:lineRule="exact"/>
        <w:jc w:val="both"/>
        <w:rPr>
          <w:color w:val="000000"/>
          <w:lang w:val="fr-FR"/>
        </w:rPr>
      </w:pPr>
      <w:r>
        <w:rPr>
          <w:color w:val="000000"/>
          <w:lang w:val="fr-FR"/>
        </w:rPr>
        <w:t>- ..................................................................................................................</w:t>
      </w:r>
    </w:p>
    <w:p w:rsidR="00A129EF" w:rsidRDefault="00033AC3">
      <w:pPr>
        <w:pStyle w:val="ParagrapheIndent1"/>
        <w:spacing w:line="253" w:lineRule="exact"/>
        <w:jc w:val="both"/>
        <w:rPr>
          <w:color w:val="000000"/>
          <w:lang w:val="fr-FR"/>
        </w:rPr>
      </w:pPr>
      <w:r>
        <w:rPr>
          <w:color w:val="000000"/>
          <w:lang w:val="fr-FR"/>
        </w:rPr>
        <w:t>- ..................................................................................................................</w:t>
      </w:r>
    </w:p>
    <w:p w:rsidR="00A129EF" w:rsidRDefault="00033AC3">
      <w:pPr>
        <w:pStyle w:val="ParagrapheIndent1"/>
        <w:spacing w:line="253" w:lineRule="exact"/>
        <w:jc w:val="both"/>
        <w:rPr>
          <w:color w:val="000000"/>
          <w:lang w:val="fr-FR"/>
        </w:rPr>
      </w:pPr>
      <w:r>
        <w:rPr>
          <w:color w:val="000000"/>
          <w:lang w:val="fr-FR"/>
        </w:rPr>
        <w:t xml:space="preserve">- </w:t>
      </w:r>
      <w:r>
        <w:rPr>
          <w:color w:val="000000"/>
          <w:lang w:val="fr-FR"/>
        </w:rPr>
        <w:t>..................................................................................................................</w:t>
      </w:r>
    </w:p>
    <w:p w:rsidR="00A129EF" w:rsidRDefault="00033AC3">
      <w:pPr>
        <w:pStyle w:val="ParagrapheIndent1"/>
        <w:spacing w:line="253" w:lineRule="exact"/>
        <w:jc w:val="both"/>
        <w:rPr>
          <w:color w:val="000000"/>
          <w:lang w:val="fr-FR"/>
        </w:rPr>
      </w:pPr>
      <w:r>
        <w:rPr>
          <w:color w:val="000000"/>
          <w:lang w:val="fr-FR"/>
        </w:rPr>
        <w:t>- ..................................................................................................................</w:t>
      </w: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b/>
          <w:color w:val="000000"/>
          <w:lang w:val="fr-FR"/>
        </w:rPr>
        <w:t>I2</w:t>
      </w:r>
      <w:r>
        <w:rPr>
          <w:color w:val="000000"/>
          <w:lang w:val="fr-FR"/>
        </w:rPr>
        <w:t xml:space="preserve"> - Le cas échéant, a</w:t>
      </w:r>
      <w:r>
        <w:rPr>
          <w:color w:val="000000"/>
          <w:lang w:val="fr-FR"/>
        </w:rPr>
        <w:t>dresse internet à laquelle les documents justificatifs et moyens de preuve sont accessibles directement et gratuitement, ainsi que l'ensemble des renseignements nécessaires pour y accéder (applicable également aux MDS, lorsque l'acheteur a autorisé les opé</w:t>
      </w:r>
      <w:r>
        <w:rPr>
          <w:color w:val="000000"/>
          <w:lang w:val="fr-FR"/>
        </w:rPr>
        <w:t>rateurs économiques à ne pas fournir ces documents de preuve en application de l'article R. 2343-14 ou de l'article R. 2343-15 du code de la commande publique) :</w:t>
      </w: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 Adresse internet :</w:t>
      </w: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 Renseignements nécessaires pour y accéder :</w:t>
      </w:r>
    </w:p>
    <w:p w:rsidR="00A129EF" w:rsidRDefault="00A129EF">
      <w:pPr>
        <w:pStyle w:val="ParagrapheIndent1"/>
        <w:spacing w:line="253" w:lineRule="exact"/>
        <w:jc w:val="both"/>
        <w:rPr>
          <w:color w:val="000000"/>
          <w:lang w:val="fr-FR"/>
        </w:rPr>
        <w:sectPr w:rsidR="00A129EF">
          <w:footerReference w:type="default" r:id="rId11"/>
          <w:pgSz w:w="11900" w:h="16840"/>
          <w:pgMar w:top="1140" w:right="1140" w:bottom="1140" w:left="1140" w:header="1140" w:footer="1140" w:gutter="0"/>
          <w:cols w:space="708"/>
        </w:sectPr>
      </w:pPr>
    </w:p>
    <w:p w:rsidR="00A129EF" w:rsidRDefault="00033AC3">
      <w:pPr>
        <w:spacing w:after="180" w:line="322" w:lineRule="exact"/>
        <w:rPr>
          <w:b/>
          <w:color w:val="000000"/>
          <w:sz w:val="28"/>
          <w:lang w:val="fr-FR"/>
        </w:rPr>
      </w:pPr>
      <w:bookmarkStart w:id="12" w:name="ArtL1_A_DC4-10781-A12"/>
      <w:bookmarkEnd w:id="12"/>
      <w:r>
        <w:rPr>
          <w:b/>
          <w:color w:val="000000"/>
          <w:sz w:val="28"/>
          <w:lang w:val="fr-FR"/>
        </w:rPr>
        <w:lastRenderedPageBreak/>
        <w:t>K - Attestations sur l’honneur du sous-traitant au regard des exclusions de la procédure</w:t>
      </w:r>
    </w:p>
    <w:p w:rsidR="00A129EF" w:rsidRDefault="00033AC3">
      <w:pPr>
        <w:pStyle w:val="ParagrapheIndent1"/>
        <w:spacing w:line="253" w:lineRule="exact"/>
        <w:jc w:val="both"/>
        <w:rPr>
          <w:color w:val="000000"/>
          <w:lang w:val="fr-FR"/>
        </w:rPr>
      </w:pPr>
      <w:r>
        <w:rPr>
          <w:b/>
          <w:color w:val="000000"/>
          <w:lang w:val="fr-FR"/>
        </w:rPr>
        <w:t>J1 - Le sous-traitant déclare sur l'honneur (*) :</w:t>
      </w:r>
    </w:p>
    <w:p w:rsidR="00A129EF" w:rsidRDefault="00033AC3">
      <w:pPr>
        <w:pStyle w:val="ParagrapheIndent1"/>
        <w:spacing w:line="253"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w:t>
      </w:r>
      <w:r>
        <w:rPr>
          <w:color w:val="000000"/>
          <w:lang w:val="fr-FR"/>
        </w:rPr>
        <w:t xml:space="preserve"> entrer dans l'un des cas d'exclusion prévus aux articles L. 2141-1 à L. 2141-5 ou aux articles L. 2141-7 à L. 2141-10 du code de la commande publique (**) ;</w:t>
      </w:r>
    </w:p>
    <w:p w:rsidR="00A129EF" w:rsidRDefault="00033AC3">
      <w:pPr>
        <w:pStyle w:val="ParagrapheIndent1"/>
        <w:spacing w:line="253"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w:t>
      </w:r>
      <w:r>
        <w:rPr>
          <w:color w:val="000000"/>
          <w:lang w:val="fr-FR"/>
        </w:rPr>
        <w:t>d'exclusion prévus aux articles L. 2341-1 à L. 2341-3 ou aux articles L. 2141-7 à L. 2141-10 du code de la commande publique.</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Afin d'attester que le sous-traitant n'est pas dans un de ces cas d'interdiction de soumissionner, cocher la case suivante :</w:t>
      </w:r>
    </w:p>
    <w:p w:rsidR="00A129EF" w:rsidRDefault="00033AC3">
      <w:pPr>
        <w:ind w:right="9380"/>
        <w:rPr>
          <w:sz w:val="2"/>
        </w:rPr>
      </w:pPr>
      <w:r>
        <w:rPr>
          <w:noProof/>
        </w:rPr>
        <w:drawing>
          <wp:inline distT="0" distB="0" distL="0" distR="0">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w:t>
      </w:r>
      <w:r>
        <w:rPr>
          <w:color w:val="000000"/>
          <w:lang w:val="fr-FR"/>
        </w:rPr>
        <w:t>de la commande publique, il informe sans délai l'acheteur de ce changement de situation.</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w:t>
      </w:r>
      <w:r>
        <w:rPr>
          <w:color w:val="000000"/>
          <w:lang w:val="fr-FR"/>
        </w:rPr>
        <w:t>abilité à poursuivre ses activités pendant la durée prévisible d'exécution du marché public.</w:t>
      </w: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 xml:space="preserve">Le cas échéant, adresse </w:t>
      </w:r>
      <w:r>
        <w:rPr>
          <w:color w:val="000000"/>
          <w:lang w:val="fr-FR"/>
        </w:rPr>
        <w:t>internet à laquelle les documents justificatifs et moyens de preuve sont accessibles directement et gratuitement, ainsi que l'ensemble des renseignements nécessaires pour y accéder :</w:t>
      </w:r>
    </w:p>
    <w:p w:rsidR="00A129EF" w:rsidRDefault="00033AC3">
      <w:pPr>
        <w:pStyle w:val="ParagrapheIndent1"/>
        <w:spacing w:line="253" w:lineRule="exact"/>
        <w:jc w:val="both"/>
        <w:rPr>
          <w:color w:val="000000"/>
          <w:lang w:val="fr-FR"/>
        </w:rPr>
      </w:pPr>
      <w:r>
        <w:rPr>
          <w:i/>
          <w:color w:val="000000"/>
          <w:lang w:val="fr-FR"/>
        </w:rPr>
        <w:t>(Si l'adresse et les renseignements sont identiques à ceux fournis plus h</w:t>
      </w:r>
      <w:r>
        <w:rPr>
          <w:i/>
          <w:color w:val="000000"/>
          <w:lang w:val="fr-FR"/>
        </w:rPr>
        <w:t>aut se contenter de renvoyer à la rubrique concernée.)</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 Adresse internet :</w:t>
      </w: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033AC3">
      <w:pPr>
        <w:pStyle w:val="ParagrapheIndent1"/>
        <w:spacing w:after="240" w:line="253" w:lineRule="exact"/>
        <w:jc w:val="both"/>
        <w:rPr>
          <w:color w:val="000000"/>
          <w:lang w:val="fr-FR"/>
        </w:rPr>
      </w:pPr>
      <w:r>
        <w:rPr>
          <w:color w:val="000000"/>
          <w:lang w:val="fr-FR"/>
        </w:rPr>
        <w:t>- Renseignements nécessaires pour y accéder :</w:t>
      </w:r>
    </w:p>
    <w:p w:rsidR="00A129EF" w:rsidRDefault="00033AC3">
      <w:pPr>
        <w:spacing w:after="180"/>
        <w:rPr>
          <w:b/>
          <w:color w:val="000000"/>
          <w:sz w:val="28"/>
          <w:lang w:val="fr-FR"/>
        </w:rPr>
      </w:pPr>
      <w:bookmarkStart w:id="13" w:name="ArtL1_A_DC4-10781-A13"/>
      <w:bookmarkEnd w:id="13"/>
      <w:r>
        <w:rPr>
          <w:b/>
          <w:color w:val="000000"/>
          <w:sz w:val="28"/>
          <w:lang w:val="fr-FR"/>
        </w:rPr>
        <w:t>L - Cession ou nantissement des créances résultant du marché public</w:t>
      </w:r>
    </w:p>
    <w:p w:rsidR="00A129EF" w:rsidRDefault="00033AC3">
      <w:pPr>
        <w:pStyle w:val="ParagrapheIndent1"/>
        <w:spacing w:line="253" w:lineRule="exact"/>
        <w:jc w:val="both"/>
        <w:rPr>
          <w:color w:val="000000"/>
          <w:lang w:val="fr-FR"/>
        </w:rPr>
      </w:pPr>
      <w:r>
        <w:rPr>
          <w:i/>
          <w:color w:val="000000"/>
          <w:lang w:val="fr-FR"/>
        </w:rPr>
        <w:t>(Cocher les cases correspondantes.)</w:t>
      </w:r>
    </w:p>
    <w:p w:rsidR="00A129EF" w:rsidRDefault="00033AC3">
      <w:pPr>
        <w:pStyle w:val="ParagrapheIndent1"/>
        <w:spacing w:line="253"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A129EF">
        <w:trPr>
          <w:trHeight w:val="202"/>
        </w:trPr>
        <w:tc>
          <w:tcPr>
            <w:tcW w:w="240" w:type="dxa"/>
            <w:tcMar>
              <w:top w:w="0" w:type="dxa"/>
              <w:left w:w="0" w:type="dxa"/>
              <w:bottom w:w="0" w:type="dxa"/>
              <w:right w:w="0" w:type="dxa"/>
            </w:tcMar>
          </w:tcPr>
          <w:p w:rsidR="00A129EF" w:rsidRDefault="00033AC3">
            <w:pPr>
              <w:rPr>
                <w:sz w:val="2"/>
              </w:rPr>
            </w:pPr>
            <w:r>
              <w:rPr>
                <w:noProof/>
              </w:rPr>
              <w:drawing>
                <wp:inline distT="0" distB="0" distL="0" distR="0">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129EF" w:rsidRDefault="00A129EF">
            <w:pPr>
              <w:rPr>
                <w:sz w:val="2"/>
              </w:rPr>
            </w:pPr>
          </w:p>
        </w:tc>
        <w:tc>
          <w:tcPr>
            <w:tcW w:w="9180" w:type="dxa"/>
            <w:tcMar>
              <w:top w:w="0" w:type="dxa"/>
              <w:left w:w="0" w:type="dxa"/>
              <w:bottom w:w="0" w:type="dxa"/>
              <w:right w:w="0" w:type="dxa"/>
            </w:tcMar>
          </w:tcPr>
          <w:p w:rsidR="00A129EF" w:rsidRDefault="00033AC3">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w:t>
      </w:r>
      <w:r>
        <w:rPr>
          <w:color w:val="000000"/>
          <w:lang w:val="fr-FR"/>
        </w:rPr>
        <w:t>'article R. 2193-22 ou à l'article R. 2393-40 du code de la commande publique.</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En conséquence, le titulaire produit avec le DC4 :</w:t>
      </w:r>
    </w:p>
    <w:p w:rsidR="00A129EF" w:rsidRDefault="00A129EF">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129EF">
        <w:trPr>
          <w:trHeight w:val="202"/>
        </w:trPr>
        <w:tc>
          <w:tcPr>
            <w:tcW w:w="240" w:type="dxa"/>
            <w:tcMar>
              <w:top w:w="0" w:type="dxa"/>
              <w:left w:w="0" w:type="dxa"/>
              <w:bottom w:w="0" w:type="dxa"/>
              <w:right w:w="0" w:type="dxa"/>
            </w:tcMar>
          </w:tcPr>
          <w:p w:rsidR="00A129EF" w:rsidRDefault="00033AC3">
            <w:pPr>
              <w:rPr>
                <w:sz w:val="2"/>
              </w:rPr>
            </w:pPr>
            <w:r>
              <w:rPr>
                <w:noProof/>
              </w:rPr>
              <w:drawing>
                <wp:inline distT="0" distB="0" distL="0" distR="0">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129EF" w:rsidRDefault="00A129EF">
            <w:pPr>
              <w:rPr>
                <w:sz w:val="2"/>
              </w:rPr>
            </w:pPr>
          </w:p>
        </w:tc>
        <w:tc>
          <w:tcPr>
            <w:tcW w:w="9180" w:type="dxa"/>
            <w:tcMar>
              <w:top w:w="0" w:type="dxa"/>
              <w:left w:w="0" w:type="dxa"/>
              <w:bottom w:w="0" w:type="dxa"/>
              <w:right w:w="0" w:type="dxa"/>
            </w:tcMar>
          </w:tcPr>
          <w:p w:rsidR="00A129EF" w:rsidRDefault="00033AC3">
            <w:pPr>
              <w:pStyle w:val="ParagrapheIndent1"/>
              <w:jc w:val="both"/>
              <w:rPr>
                <w:color w:val="000000"/>
                <w:lang w:val="fr-FR"/>
              </w:rPr>
            </w:pPr>
            <w:r>
              <w:rPr>
                <w:color w:val="000000"/>
                <w:lang w:val="fr-FR"/>
              </w:rPr>
              <w:t>l'exemplaire unique ou le certificat de cessibilité du marché public qui lui a été délivré,</w:t>
            </w:r>
          </w:p>
        </w:tc>
      </w:tr>
    </w:tbl>
    <w:p w:rsidR="00A129EF" w:rsidRDefault="00033AC3">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A129EF">
        <w:trPr>
          <w:trHeight w:val="202"/>
        </w:trPr>
        <w:tc>
          <w:tcPr>
            <w:tcW w:w="240" w:type="dxa"/>
            <w:tcMar>
              <w:top w:w="0" w:type="dxa"/>
              <w:left w:w="0" w:type="dxa"/>
              <w:bottom w:w="0" w:type="dxa"/>
              <w:right w:w="0" w:type="dxa"/>
            </w:tcMar>
          </w:tcPr>
          <w:p w:rsidR="00A129EF" w:rsidRDefault="00033AC3">
            <w:pPr>
              <w:rPr>
                <w:sz w:val="2"/>
              </w:rPr>
            </w:pPr>
            <w:r>
              <w:rPr>
                <w:noProof/>
              </w:rPr>
              <w:drawing>
                <wp:inline distT="0" distB="0" distL="0" distR="0">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129EF" w:rsidRDefault="00A129EF">
            <w:pPr>
              <w:rPr>
                <w:sz w:val="2"/>
              </w:rPr>
            </w:pPr>
          </w:p>
        </w:tc>
        <w:tc>
          <w:tcPr>
            <w:tcW w:w="9180" w:type="dxa"/>
            <w:tcMar>
              <w:top w:w="0" w:type="dxa"/>
              <w:left w:w="0" w:type="dxa"/>
              <w:bottom w:w="0" w:type="dxa"/>
              <w:right w:w="0" w:type="dxa"/>
            </w:tcMar>
          </w:tcPr>
          <w:p w:rsidR="00A129EF" w:rsidRDefault="00033AC3">
            <w:pPr>
              <w:pStyle w:val="ParagrapheIndent1"/>
              <w:jc w:val="both"/>
              <w:rPr>
                <w:color w:val="000000"/>
                <w:lang w:val="fr-FR"/>
              </w:rPr>
            </w:pPr>
            <w:r>
              <w:rPr>
                <w:color w:val="000000"/>
                <w:lang w:val="fr-FR"/>
              </w:rPr>
              <w:t>une attestation ou une</w:t>
            </w:r>
            <w:r>
              <w:rPr>
                <w:color w:val="000000"/>
                <w:lang w:val="fr-FR"/>
              </w:rPr>
              <w:t xml:space="preserve"> mainlevée du bénéficiaire de la cession ou du nantissement de créances.</w:t>
            </w:r>
          </w:p>
        </w:tc>
      </w:tr>
    </w:tbl>
    <w:p w:rsidR="00A129EF" w:rsidRDefault="00A129EF">
      <w:pPr>
        <w:sectPr w:rsidR="00A129EF">
          <w:footerReference w:type="default" r:id="rId12"/>
          <w:pgSz w:w="11900" w:h="16840"/>
          <w:pgMar w:top="1140" w:right="1140" w:bottom="1140" w:left="1140" w:header="1140" w:footer="1140" w:gutter="0"/>
          <w:cols w:space="708"/>
        </w:sectPr>
      </w:pP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A129EF">
        <w:trPr>
          <w:trHeight w:val="202"/>
        </w:trPr>
        <w:tc>
          <w:tcPr>
            <w:tcW w:w="240" w:type="dxa"/>
            <w:tcMar>
              <w:top w:w="0" w:type="dxa"/>
              <w:left w:w="0" w:type="dxa"/>
              <w:bottom w:w="0" w:type="dxa"/>
              <w:right w:w="0" w:type="dxa"/>
            </w:tcMar>
          </w:tcPr>
          <w:p w:rsidR="00A129EF" w:rsidRDefault="00033AC3">
            <w:pPr>
              <w:rPr>
                <w:sz w:val="2"/>
              </w:rPr>
            </w:pPr>
            <w:r>
              <w:rPr>
                <w:noProof/>
              </w:rPr>
              <w:drawing>
                <wp:inline distT="0" distB="0" distL="0" distR="0">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129EF" w:rsidRDefault="00A129EF">
            <w:pPr>
              <w:rPr>
                <w:sz w:val="2"/>
              </w:rPr>
            </w:pPr>
          </w:p>
        </w:tc>
        <w:tc>
          <w:tcPr>
            <w:tcW w:w="9180" w:type="dxa"/>
            <w:tcMar>
              <w:top w:w="0" w:type="dxa"/>
              <w:left w:w="0" w:type="dxa"/>
              <w:bottom w:w="0" w:type="dxa"/>
              <w:right w:w="0" w:type="dxa"/>
            </w:tcMar>
          </w:tcPr>
          <w:p w:rsidR="00A129EF" w:rsidRDefault="00033AC3">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rsidR="00A129EF" w:rsidRDefault="00033AC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129EF">
        <w:trPr>
          <w:trHeight w:val="202"/>
        </w:trPr>
        <w:tc>
          <w:tcPr>
            <w:tcW w:w="240" w:type="dxa"/>
            <w:tcMar>
              <w:top w:w="0" w:type="dxa"/>
              <w:left w:w="0" w:type="dxa"/>
              <w:bottom w:w="0" w:type="dxa"/>
              <w:right w:w="0" w:type="dxa"/>
            </w:tcMar>
          </w:tcPr>
          <w:p w:rsidR="00A129EF" w:rsidRDefault="00033AC3">
            <w:pPr>
              <w:rPr>
                <w:sz w:val="2"/>
              </w:rPr>
            </w:pPr>
            <w:r>
              <w:rPr>
                <w:noProof/>
              </w:rPr>
              <w:drawing>
                <wp:inline distT="0" distB="0" distL="0" distR="0">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129EF" w:rsidRDefault="00A129EF">
            <w:pPr>
              <w:rPr>
                <w:sz w:val="2"/>
              </w:rPr>
            </w:pPr>
          </w:p>
        </w:tc>
        <w:tc>
          <w:tcPr>
            <w:tcW w:w="9180" w:type="dxa"/>
            <w:vMerge w:val="restart"/>
            <w:tcMar>
              <w:top w:w="0" w:type="dxa"/>
              <w:left w:w="0" w:type="dxa"/>
              <w:bottom w:w="0" w:type="dxa"/>
              <w:right w:w="0" w:type="dxa"/>
            </w:tcMar>
          </w:tcPr>
          <w:p w:rsidR="00A129EF" w:rsidRDefault="00033AC3">
            <w:pPr>
              <w:pStyle w:val="ParagrapheIndent1"/>
              <w:spacing w:line="253" w:lineRule="exact"/>
              <w:jc w:val="both"/>
              <w:rPr>
                <w:color w:val="000000"/>
                <w:lang w:val="fr-FR"/>
              </w:rPr>
            </w:pPr>
            <w:r>
              <w:rPr>
                <w:color w:val="000000"/>
                <w:lang w:val="fr-FR"/>
              </w:rPr>
              <w:t xml:space="preserve">le titulaire </w:t>
            </w:r>
            <w:r>
              <w:rPr>
                <w:color w:val="000000"/>
                <w:lang w:val="fr-FR"/>
              </w:rPr>
              <w:t>demande la modification de l'exemplaire unique ou du certificat de cessibilité prévus à l'article R. 2193-22 ou à l'article R. 2393-40 du code de la commande publique, qui est joint au présent DC4 ;</w:t>
            </w:r>
          </w:p>
        </w:tc>
      </w:tr>
      <w:tr w:rsidR="00A129EF">
        <w:trPr>
          <w:trHeight w:val="436"/>
        </w:trPr>
        <w:tc>
          <w:tcPr>
            <w:tcW w:w="240" w:type="dxa"/>
            <w:tcMar>
              <w:top w:w="0" w:type="dxa"/>
              <w:left w:w="0" w:type="dxa"/>
              <w:bottom w:w="0" w:type="dxa"/>
              <w:right w:w="0" w:type="dxa"/>
            </w:tcMar>
          </w:tcPr>
          <w:p w:rsidR="00A129EF" w:rsidRDefault="00A129EF">
            <w:pPr>
              <w:rPr>
                <w:sz w:val="2"/>
              </w:rPr>
            </w:pPr>
          </w:p>
        </w:tc>
        <w:tc>
          <w:tcPr>
            <w:tcW w:w="200" w:type="dxa"/>
            <w:tcMar>
              <w:top w:w="0" w:type="dxa"/>
              <w:left w:w="0" w:type="dxa"/>
              <w:bottom w:w="0" w:type="dxa"/>
              <w:right w:w="0" w:type="dxa"/>
            </w:tcMar>
          </w:tcPr>
          <w:p w:rsidR="00A129EF" w:rsidRDefault="00A129EF">
            <w:pPr>
              <w:rPr>
                <w:sz w:val="2"/>
              </w:rPr>
            </w:pPr>
          </w:p>
        </w:tc>
        <w:tc>
          <w:tcPr>
            <w:tcW w:w="9180" w:type="dxa"/>
            <w:vMerge/>
            <w:tcMar>
              <w:top w:w="0" w:type="dxa"/>
              <w:left w:w="0" w:type="dxa"/>
              <w:bottom w:w="0" w:type="dxa"/>
              <w:right w:w="0" w:type="dxa"/>
            </w:tcMar>
          </w:tcPr>
          <w:p w:rsidR="00A129EF" w:rsidRDefault="00A129EF"/>
        </w:tc>
      </w:tr>
    </w:tbl>
    <w:p w:rsidR="00A129EF" w:rsidRDefault="00033AC3">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A129EF">
        <w:trPr>
          <w:trHeight w:val="202"/>
        </w:trPr>
        <w:tc>
          <w:tcPr>
            <w:tcW w:w="240" w:type="dxa"/>
            <w:tcMar>
              <w:top w:w="0" w:type="dxa"/>
              <w:left w:w="0" w:type="dxa"/>
              <w:bottom w:w="0" w:type="dxa"/>
              <w:right w:w="0" w:type="dxa"/>
            </w:tcMar>
          </w:tcPr>
          <w:p w:rsidR="00A129EF" w:rsidRDefault="00033AC3">
            <w:pPr>
              <w:rPr>
                <w:sz w:val="2"/>
              </w:rPr>
            </w:pPr>
            <w:r>
              <w:rPr>
                <w:noProof/>
              </w:rPr>
              <w:drawing>
                <wp:inline distT="0" distB="0" distL="0" distR="0">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129EF" w:rsidRDefault="00A129EF">
            <w:pPr>
              <w:rPr>
                <w:sz w:val="2"/>
              </w:rPr>
            </w:pPr>
          </w:p>
        </w:tc>
        <w:tc>
          <w:tcPr>
            <w:tcW w:w="9180" w:type="dxa"/>
            <w:vMerge w:val="restart"/>
            <w:tcMar>
              <w:top w:w="0" w:type="dxa"/>
              <w:left w:w="0" w:type="dxa"/>
              <w:bottom w:w="0" w:type="dxa"/>
              <w:right w:w="0" w:type="dxa"/>
            </w:tcMar>
          </w:tcPr>
          <w:p w:rsidR="00A129EF" w:rsidRDefault="00033AC3">
            <w:pPr>
              <w:pStyle w:val="ParagrapheIndent1"/>
              <w:spacing w:line="253" w:lineRule="exact"/>
              <w:jc w:val="both"/>
              <w:rPr>
                <w:color w:val="000000"/>
                <w:lang w:val="fr-FR"/>
              </w:rPr>
            </w:pPr>
            <w:r>
              <w:rPr>
                <w:color w:val="000000"/>
                <w:lang w:val="fr-FR"/>
              </w:rPr>
              <w:t xml:space="preserve">l'exemplaire unique ou le certificat de </w:t>
            </w:r>
            <w:r>
              <w:rPr>
                <w:color w:val="000000"/>
                <w:lang w:val="fr-FR"/>
              </w:rPr>
              <w:t>cessibilité ayant été remis en vue d'une cession ou d'un nantissement de créances et ne pouvant être restitué, le titulaire justifie :</w:t>
            </w:r>
          </w:p>
          <w:p w:rsidR="00A129EF" w:rsidRDefault="00033AC3">
            <w:pPr>
              <w:pStyle w:val="ParagrapheIndent1"/>
              <w:spacing w:line="253" w:lineRule="exact"/>
              <w:jc w:val="both"/>
              <w:rPr>
                <w:color w:val="000000"/>
                <w:lang w:val="fr-FR"/>
              </w:rPr>
            </w:pPr>
            <w:r>
              <w:rPr>
                <w:color w:val="000000"/>
                <w:lang w:val="fr-FR"/>
              </w:rPr>
              <w:t xml:space="preserve">- soit que la cession ou le nantissement de créances concernant le marché public ne fait pas obstacle au paiement direct </w:t>
            </w:r>
            <w:r>
              <w:rPr>
                <w:color w:val="000000"/>
                <w:lang w:val="fr-FR"/>
              </w:rPr>
              <w:t>de la partie sous-traitée,</w:t>
            </w:r>
          </w:p>
          <w:p w:rsidR="00A129EF" w:rsidRDefault="00033AC3">
            <w:pPr>
              <w:pStyle w:val="ParagrapheIndent1"/>
              <w:spacing w:line="253" w:lineRule="exact"/>
              <w:jc w:val="both"/>
              <w:rPr>
                <w:color w:val="000000"/>
                <w:lang w:val="fr-FR"/>
              </w:rPr>
            </w:pPr>
            <w:r>
              <w:rPr>
                <w:color w:val="000000"/>
                <w:lang w:val="fr-FR"/>
              </w:rPr>
              <w:t>- soit que son montant a été réduit afin que ce paiement soit possible.</w:t>
            </w:r>
          </w:p>
          <w:p w:rsidR="00A129EF" w:rsidRDefault="00033AC3">
            <w:pPr>
              <w:pStyle w:val="ParagrapheIndent1"/>
              <w:spacing w:line="253" w:lineRule="exact"/>
              <w:jc w:val="both"/>
              <w:rPr>
                <w:color w:val="000000"/>
                <w:lang w:val="fr-FR"/>
              </w:rPr>
            </w:pPr>
            <w:r>
              <w:rPr>
                <w:color w:val="000000"/>
                <w:lang w:val="fr-FR"/>
              </w:rPr>
              <w:t xml:space="preserve">Cette justification est donnée par une attestation ou une mainlevée du bénéficiaire de la cession ou du nantissement de créances résultant du marché qui est </w:t>
            </w:r>
            <w:r>
              <w:rPr>
                <w:color w:val="000000"/>
                <w:lang w:val="fr-FR"/>
              </w:rPr>
              <w:t>jointe au présent document.</w:t>
            </w:r>
          </w:p>
        </w:tc>
      </w:tr>
      <w:tr w:rsidR="00A129EF">
        <w:trPr>
          <w:trHeight w:val="1354"/>
        </w:trPr>
        <w:tc>
          <w:tcPr>
            <w:tcW w:w="240" w:type="dxa"/>
            <w:tcMar>
              <w:top w:w="0" w:type="dxa"/>
              <w:left w:w="0" w:type="dxa"/>
              <w:bottom w:w="0" w:type="dxa"/>
              <w:right w:w="0" w:type="dxa"/>
            </w:tcMar>
          </w:tcPr>
          <w:p w:rsidR="00A129EF" w:rsidRDefault="00A129EF">
            <w:pPr>
              <w:rPr>
                <w:sz w:val="2"/>
              </w:rPr>
            </w:pPr>
          </w:p>
        </w:tc>
        <w:tc>
          <w:tcPr>
            <w:tcW w:w="200" w:type="dxa"/>
            <w:tcMar>
              <w:top w:w="0" w:type="dxa"/>
              <w:left w:w="0" w:type="dxa"/>
              <w:bottom w:w="0" w:type="dxa"/>
              <w:right w:w="0" w:type="dxa"/>
            </w:tcMar>
          </w:tcPr>
          <w:p w:rsidR="00A129EF" w:rsidRDefault="00A129EF">
            <w:pPr>
              <w:rPr>
                <w:sz w:val="2"/>
              </w:rPr>
            </w:pPr>
          </w:p>
        </w:tc>
        <w:tc>
          <w:tcPr>
            <w:tcW w:w="9180" w:type="dxa"/>
            <w:vMerge/>
            <w:tcMar>
              <w:top w:w="0" w:type="dxa"/>
              <w:left w:w="0" w:type="dxa"/>
              <w:bottom w:w="0" w:type="dxa"/>
              <w:right w:w="0" w:type="dxa"/>
            </w:tcMar>
          </w:tcPr>
          <w:p w:rsidR="00A129EF" w:rsidRDefault="00A129EF"/>
        </w:tc>
      </w:tr>
    </w:tbl>
    <w:p w:rsidR="00A129EF" w:rsidRDefault="00033AC3">
      <w:pPr>
        <w:spacing w:line="240" w:lineRule="exact"/>
      </w:pPr>
      <w:r>
        <w:t xml:space="preserve"> </w:t>
      </w:r>
    </w:p>
    <w:p w:rsidR="00A129EF" w:rsidRDefault="00033AC3">
      <w:pPr>
        <w:spacing w:after="180"/>
        <w:rPr>
          <w:b/>
          <w:color w:val="000000"/>
          <w:sz w:val="28"/>
          <w:lang w:val="fr-FR"/>
        </w:rPr>
      </w:pPr>
      <w:bookmarkStart w:id="14" w:name="ArtL1_A_DC4-10781-A14"/>
      <w:bookmarkEnd w:id="14"/>
      <w:r>
        <w:rPr>
          <w:b/>
          <w:color w:val="000000"/>
          <w:sz w:val="28"/>
          <w:lang w:val="fr-FR"/>
        </w:rPr>
        <w:t>M - Acceptation et agrément des conditions de paiement du sous-traitant</w:t>
      </w:r>
    </w:p>
    <w:p w:rsidR="00A129EF" w:rsidRDefault="00033AC3">
      <w:pPr>
        <w:pStyle w:val="ParagrapheIndent1"/>
        <w:spacing w:line="253"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w:t>
      </w:r>
      <w:r>
        <w:rPr>
          <w:color w:val="000000"/>
          <w:lang w:val="fr-FR"/>
        </w:rPr>
        <w:t xml:space="preserve">érifier si, dans le cadre de la procédure concernée, la signature de ce formulaire est ou non exigée par l'acheteur à ce stade ; si le DC4 n'a pas été signé, l'acheteur, une fois le marché attribué, renvoie au titulaire le DC4 complété afin que ce dernier </w:t>
      </w:r>
      <w:r>
        <w:rPr>
          <w:color w:val="000000"/>
          <w:lang w:val="fr-FR"/>
        </w:rPr>
        <w:t>le retourne signé de lui-même et de son sous-traitant. L'acheteur pourra alors notifier au titulaire le marché, auquel sera annexé ce document, ce qui emportera agrément et acceptation des conditions de paiement du sous-traitant)</w:t>
      </w:r>
    </w:p>
    <w:p w:rsidR="00A129EF" w:rsidRDefault="00033AC3">
      <w:pPr>
        <w:pStyle w:val="ParagrapheIndent1"/>
        <w:spacing w:line="253" w:lineRule="exact"/>
        <w:jc w:val="both"/>
        <w:rPr>
          <w:color w:val="000000"/>
          <w:lang w:val="fr-FR"/>
        </w:rPr>
      </w:pPr>
      <w:r>
        <w:rPr>
          <w:color w:val="000000"/>
          <w:lang w:val="fr-FR"/>
        </w:rPr>
        <w:t>A.................... le .</w:t>
      </w:r>
      <w:r>
        <w:rPr>
          <w:color w:val="000000"/>
          <w:lang w:val="fr-FR"/>
        </w:rPr>
        <w:t>...................</w:t>
      </w:r>
    </w:p>
    <w:p w:rsidR="00A129EF" w:rsidRDefault="00033AC3">
      <w:pPr>
        <w:pStyle w:val="ParagrapheIndent1"/>
        <w:spacing w:line="253" w:lineRule="exact"/>
        <w:jc w:val="both"/>
        <w:rPr>
          <w:color w:val="000000"/>
          <w:lang w:val="fr-FR"/>
        </w:rPr>
      </w:pPr>
      <w:r>
        <w:rPr>
          <w:color w:val="000000"/>
          <w:lang w:val="fr-FR"/>
        </w:rPr>
        <w:t>Le sous-traitant</w:t>
      </w:r>
    </w:p>
    <w:p w:rsidR="00A129EF" w:rsidRDefault="00033AC3">
      <w:pPr>
        <w:pStyle w:val="ParagrapheIndent1"/>
        <w:spacing w:line="253" w:lineRule="exact"/>
        <w:jc w:val="both"/>
        <w:rPr>
          <w:color w:val="000000"/>
          <w:lang w:val="fr-FR"/>
        </w:rPr>
      </w:pPr>
      <w:r>
        <w:rPr>
          <w:i/>
          <w:color w:val="000000"/>
          <w:lang w:val="fr-FR"/>
        </w:rPr>
        <w:t>(personne identifiée rubrique E du DC4)</w:t>
      </w: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A.................... le ....................</w:t>
      </w:r>
    </w:p>
    <w:p w:rsidR="00A129EF" w:rsidRDefault="00033AC3">
      <w:pPr>
        <w:pStyle w:val="ParagrapheIndent1"/>
        <w:spacing w:line="253" w:lineRule="exact"/>
        <w:jc w:val="both"/>
        <w:rPr>
          <w:color w:val="000000"/>
          <w:lang w:val="fr-FR"/>
        </w:rPr>
      </w:pPr>
      <w:r>
        <w:rPr>
          <w:color w:val="000000"/>
          <w:lang w:val="fr-FR"/>
        </w:rPr>
        <w:t>Le soumissionnaire ou le titulaire</w:t>
      </w:r>
    </w:p>
    <w:p w:rsidR="00A129EF" w:rsidRDefault="00033AC3">
      <w:pPr>
        <w:pStyle w:val="ParagrapheIndent1"/>
        <w:spacing w:line="253" w:lineRule="exact"/>
        <w:jc w:val="both"/>
        <w:rPr>
          <w:color w:val="000000"/>
          <w:lang w:val="fr-FR"/>
        </w:rPr>
      </w:pPr>
      <w:r>
        <w:rPr>
          <w:i/>
          <w:color w:val="000000"/>
          <w:lang w:val="fr-FR"/>
        </w:rPr>
        <w:t>(personne identifiée rubrique C1 du DC2)</w:t>
      </w: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A129EF">
      <w:pPr>
        <w:pStyle w:val="ParagrapheIndent1"/>
        <w:spacing w:after="240"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 xml:space="preserve">Le représentant de l'acheteur, compétent pour </w:t>
      </w:r>
      <w:r>
        <w:rPr>
          <w:color w:val="000000"/>
          <w:lang w:val="fr-FR"/>
        </w:rPr>
        <w:t>signer le marché public, accepte le sous-traitant, autorise la sous-traitance des activités de traitement de données à caractère personnel visées dans la présente déclaration, et agrée ses conditions de paiement.</w:t>
      </w:r>
    </w:p>
    <w:p w:rsidR="00A129EF" w:rsidRDefault="00033AC3">
      <w:pPr>
        <w:pStyle w:val="ParagrapheIndent1"/>
        <w:spacing w:line="253" w:lineRule="exact"/>
        <w:jc w:val="both"/>
        <w:rPr>
          <w:color w:val="000000"/>
          <w:lang w:val="fr-FR"/>
        </w:rPr>
      </w:pPr>
      <w:r>
        <w:rPr>
          <w:color w:val="000000"/>
          <w:lang w:val="fr-FR"/>
        </w:rPr>
        <w:t>A.................... le ..................</w:t>
      </w:r>
      <w:r>
        <w:rPr>
          <w:color w:val="000000"/>
          <w:lang w:val="fr-FR"/>
        </w:rPr>
        <w:t>..</w:t>
      </w:r>
    </w:p>
    <w:p w:rsidR="00A129EF" w:rsidRDefault="00033AC3">
      <w:pPr>
        <w:pStyle w:val="ParagrapheIndent1"/>
        <w:spacing w:line="253" w:lineRule="exact"/>
        <w:jc w:val="both"/>
        <w:rPr>
          <w:color w:val="000000"/>
          <w:lang w:val="fr-FR"/>
        </w:rPr>
      </w:pPr>
      <w:r>
        <w:rPr>
          <w:color w:val="000000"/>
          <w:lang w:val="fr-FR"/>
        </w:rPr>
        <w:t>Le représentant de l'acheteur :</w:t>
      </w:r>
    </w:p>
    <w:p w:rsidR="00A129EF" w:rsidRDefault="00A129EF">
      <w:pPr>
        <w:pStyle w:val="ParagrapheIndent1"/>
        <w:spacing w:line="253" w:lineRule="exact"/>
        <w:jc w:val="both"/>
        <w:rPr>
          <w:color w:val="000000"/>
          <w:lang w:val="fr-FR"/>
        </w:rPr>
        <w:sectPr w:rsidR="00A129EF">
          <w:footerReference w:type="default" r:id="rId13"/>
          <w:pgSz w:w="11900" w:h="16840"/>
          <w:pgMar w:top="1140" w:right="1140" w:bottom="1140" w:left="1140" w:header="1140" w:footer="1140" w:gutter="0"/>
          <w:cols w:space="708"/>
        </w:sectPr>
      </w:pPr>
    </w:p>
    <w:p w:rsidR="00A129EF" w:rsidRDefault="00033AC3">
      <w:pPr>
        <w:spacing w:after="180"/>
        <w:rPr>
          <w:b/>
          <w:color w:val="000000"/>
          <w:sz w:val="28"/>
          <w:lang w:val="fr-FR"/>
        </w:rPr>
      </w:pPr>
      <w:bookmarkStart w:id="15" w:name="ArtL1_A_DC4-10781-A15"/>
      <w:bookmarkEnd w:id="15"/>
      <w:r>
        <w:rPr>
          <w:b/>
          <w:color w:val="000000"/>
          <w:sz w:val="28"/>
          <w:lang w:val="fr-FR"/>
        </w:rPr>
        <w:lastRenderedPageBreak/>
        <w:t>N - Notification de l'acte spécial au titulaire</w:t>
      </w:r>
    </w:p>
    <w:p w:rsidR="00A129EF" w:rsidRDefault="00033AC3">
      <w:pPr>
        <w:pStyle w:val="ParagrapheIndent1"/>
        <w:spacing w:line="253" w:lineRule="exact"/>
        <w:jc w:val="both"/>
        <w:rPr>
          <w:i/>
          <w:color w:val="000000"/>
          <w:lang w:val="fr-FR"/>
        </w:rPr>
      </w:pPr>
      <w:r>
        <w:rPr>
          <w:i/>
          <w:color w:val="000000"/>
          <w:lang w:val="fr-FR"/>
        </w:rPr>
        <w:t>(Une copie de l'original du marché ou du certificat de cessibilité ou, le cas échéant, de l'acte spécial, doit être re</w:t>
      </w:r>
      <w:r>
        <w:rPr>
          <w:i/>
          <w:color w:val="000000"/>
          <w:lang w:val="fr-FR"/>
        </w:rPr>
        <w:t>mise à chaque sous-traitant bénéficiant du paiement direct par l'acheteur public.)</w:t>
      </w:r>
    </w:p>
    <w:p w:rsidR="00A129EF" w:rsidRDefault="00033AC3">
      <w:pPr>
        <w:pStyle w:val="ParagrapheIndent1"/>
        <w:spacing w:line="253" w:lineRule="exact"/>
        <w:jc w:val="both"/>
        <w:rPr>
          <w:color w:val="000000"/>
          <w:lang w:val="fr-FR"/>
        </w:rPr>
      </w:pPr>
      <w:r>
        <w:rPr>
          <w:color w:val="000000"/>
          <w:lang w:val="fr-FR"/>
        </w:rPr>
        <w:t>En cas d'envoi en lettre recommandée avec accusé de réception :</w:t>
      </w:r>
    </w:p>
    <w:p w:rsidR="00A129EF" w:rsidRDefault="00033AC3">
      <w:pPr>
        <w:pStyle w:val="ParagrapheIndent1"/>
        <w:spacing w:line="253" w:lineRule="exact"/>
        <w:jc w:val="both"/>
        <w:rPr>
          <w:color w:val="000000"/>
          <w:lang w:val="fr-FR"/>
        </w:rPr>
      </w:pPr>
      <w:r>
        <w:rPr>
          <w:i/>
          <w:color w:val="000000"/>
          <w:lang w:val="fr-FR"/>
        </w:rPr>
        <w:t>(Coller dans ce cadre l'avis de réception postal, daté et signé par le titulaire.)</w:t>
      </w: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A129EF">
      <w:pPr>
        <w:pStyle w:val="ParagrapheIndent1"/>
        <w:spacing w:line="253" w:lineRule="exact"/>
        <w:jc w:val="both"/>
        <w:rPr>
          <w:color w:val="000000"/>
          <w:lang w:val="fr-FR"/>
        </w:rPr>
      </w:pPr>
    </w:p>
    <w:p w:rsidR="00A129EF" w:rsidRDefault="00A129EF">
      <w:pPr>
        <w:pStyle w:val="ParagrapheIndent1"/>
        <w:spacing w:after="240"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En cas de remise</w:t>
      </w:r>
      <w:r>
        <w:rPr>
          <w:color w:val="000000"/>
          <w:lang w:val="fr-FR"/>
        </w:rPr>
        <w:t xml:space="preserve"> contre récépissé :</w:t>
      </w:r>
    </w:p>
    <w:p w:rsidR="00A129EF" w:rsidRDefault="00033AC3">
      <w:pPr>
        <w:pStyle w:val="ParagrapheIndent1"/>
        <w:spacing w:line="253" w:lineRule="exact"/>
        <w:jc w:val="both"/>
        <w:rPr>
          <w:color w:val="000000"/>
          <w:lang w:val="fr-FR"/>
        </w:rPr>
      </w:pPr>
      <w:r>
        <w:rPr>
          <w:color w:val="000000"/>
          <w:lang w:val="fr-FR"/>
        </w:rPr>
        <w:t>Le titulaire reçoit à titre de notification une copie du présent acte spécial :</w:t>
      </w:r>
    </w:p>
    <w:p w:rsidR="00A129EF" w:rsidRDefault="00A129EF">
      <w:pPr>
        <w:pStyle w:val="ParagrapheIndent1"/>
        <w:spacing w:line="253" w:lineRule="exact"/>
        <w:jc w:val="both"/>
        <w:rPr>
          <w:color w:val="000000"/>
          <w:lang w:val="fr-FR"/>
        </w:rPr>
      </w:pPr>
    </w:p>
    <w:p w:rsidR="00A129EF" w:rsidRDefault="00033AC3">
      <w:pPr>
        <w:pStyle w:val="ParagrapheIndent1"/>
        <w:spacing w:line="253" w:lineRule="exact"/>
        <w:jc w:val="both"/>
        <w:rPr>
          <w:color w:val="000000"/>
          <w:lang w:val="fr-FR"/>
        </w:rPr>
      </w:pPr>
      <w:r>
        <w:rPr>
          <w:color w:val="000000"/>
          <w:lang w:val="fr-FR"/>
        </w:rPr>
        <w:t>A.................... le ....................</w:t>
      </w:r>
    </w:p>
    <w:p w:rsidR="00A129EF" w:rsidRDefault="00A129EF">
      <w:pPr>
        <w:pStyle w:val="ParagrapheIndent1"/>
        <w:spacing w:line="253" w:lineRule="exact"/>
        <w:jc w:val="both"/>
        <w:rPr>
          <w:color w:val="000000"/>
          <w:lang w:val="fr-FR"/>
        </w:rPr>
      </w:pPr>
    </w:p>
    <w:sectPr w:rsidR="00A129EF">
      <w:footerReference w:type="default" r:id="rId14"/>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033AC3">
      <w:r>
        <w:separator/>
      </w:r>
    </w:p>
  </w:endnote>
  <w:endnote w:type="continuationSeparator" w:id="0">
    <w:p w:rsidR="00000000" w:rsidRDefault="00033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9EF" w:rsidRDefault="00033AC3">
    <w:pPr>
      <w:spacing w:before="80" w:after="20"/>
      <w:jc w:val="right"/>
      <w:rPr>
        <w:color w:val="000000"/>
        <w:sz w:val="22"/>
        <w:lang w:val="fr-FR"/>
      </w:rPr>
    </w:pPr>
    <w:r>
      <w:rPr>
        <w:color w:val="000000"/>
        <w:sz w:val="22"/>
        <w:lang w:val="fr-FR"/>
      </w:rPr>
      <w:t xml:space="preserve">Page </w:t>
    </w:r>
    <w:r>
      <w:rPr>
        <w:color w:val="000000"/>
        <w:sz w:val="22"/>
        <w:lang w:val="fr-FR"/>
      </w:rPr>
      <w:fldChar w:fldCharType="begin"/>
    </w:r>
    <w:r>
      <w:rPr>
        <w:color w:val="000000"/>
        <w:sz w:val="22"/>
        <w:lang w:val="fr-FR"/>
      </w:rPr>
      <w:instrText xml:space="preserve"> PAGE </w:instrText>
    </w:r>
    <w:r>
      <w:rPr>
        <w:color w:val="000000"/>
        <w:sz w:val="22"/>
        <w:lang w:val="fr-FR"/>
      </w:rPr>
      <w:fldChar w:fldCharType="separate"/>
    </w:r>
    <w:r>
      <w:rPr>
        <w:color w:val="000000"/>
        <w:sz w:val="22"/>
        <w:lang w:val="fr-FR"/>
      </w:rPr>
      <w:t>1</w:t>
    </w:r>
    <w:r>
      <w:rPr>
        <w:color w:val="000000"/>
        <w:sz w:val="22"/>
        <w:lang w:val="fr-FR"/>
      </w:rPr>
      <w:fldChar w:fldCharType="end"/>
    </w:r>
    <w:r>
      <w:rPr>
        <w:color w:val="000000"/>
        <w:sz w:val="22"/>
        <w:lang w:val="fr-FR"/>
      </w:rPr>
      <w:t xml:space="preserve"> sur </w:t>
    </w:r>
    <w:r>
      <w:rPr>
        <w:color w:val="000000"/>
        <w:sz w:val="22"/>
        <w:lang w:val="fr-FR"/>
      </w:rPr>
      <w:fldChar w:fldCharType="begin"/>
    </w:r>
    <w:r>
      <w:rPr>
        <w:color w:val="000000"/>
        <w:sz w:val="22"/>
        <w:lang w:val="fr-FR"/>
      </w:rPr>
      <w:instrText xml:space="preserve"> NUMPAGES </w:instrText>
    </w:r>
    <w:r>
      <w:rPr>
        <w:color w:val="000000"/>
        <w:sz w:val="22"/>
        <w:lang w:val="fr-FR"/>
      </w:rPr>
      <w:fldChar w:fldCharType="separate"/>
    </w:r>
    <w:r>
      <w:rPr>
        <w:color w:val="000000"/>
        <w:sz w:val="22"/>
        <w:lang w:val="fr-FR"/>
      </w:rPr>
      <w:t>8</w:t>
    </w:r>
    <w:r>
      <w:rPr>
        <w:color w:val="000000"/>
        <w:sz w:val="22"/>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9EF" w:rsidRDefault="00033AC3">
    <w:pPr>
      <w:spacing w:before="80" w:after="20"/>
      <w:jc w:val="right"/>
      <w:rPr>
        <w:color w:val="000000"/>
        <w:sz w:val="22"/>
        <w:lang w:val="fr-FR"/>
      </w:rPr>
    </w:pPr>
    <w:r>
      <w:rPr>
        <w:color w:val="000000"/>
        <w:sz w:val="22"/>
        <w:lang w:val="fr-FR"/>
      </w:rPr>
      <w:t xml:space="preserve">Page </w:t>
    </w:r>
    <w:r>
      <w:rPr>
        <w:color w:val="000000"/>
        <w:sz w:val="22"/>
        <w:lang w:val="fr-FR"/>
      </w:rPr>
      <w:fldChar w:fldCharType="begin"/>
    </w:r>
    <w:r>
      <w:rPr>
        <w:color w:val="000000"/>
        <w:sz w:val="22"/>
        <w:lang w:val="fr-FR"/>
      </w:rPr>
      <w:instrText xml:space="preserve"> PAGE </w:instrText>
    </w:r>
    <w:r>
      <w:rPr>
        <w:color w:val="000000"/>
        <w:sz w:val="22"/>
        <w:lang w:val="fr-FR"/>
      </w:rPr>
      <w:fldChar w:fldCharType="separate"/>
    </w:r>
    <w:r>
      <w:rPr>
        <w:color w:val="000000"/>
        <w:sz w:val="22"/>
        <w:lang w:val="fr-FR"/>
      </w:rPr>
      <w:t>2</w:t>
    </w:r>
    <w:r>
      <w:rPr>
        <w:color w:val="000000"/>
        <w:sz w:val="22"/>
        <w:lang w:val="fr-FR"/>
      </w:rPr>
      <w:fldChar w:fldCharType="end"/>
    </w:r>
    <w:r>
      <w:rPr>
        <w:color w:val="000000"/>
        <w:sz w:val="22"/>
        <w:lang w:val="fr-FR"/>
      </w:rPr>
      <w:t xml:space="preserve"> sur </w:t>
    </w:r>
    <w:r>
      <w:rPr>
        <w:color w:val="000000"/>
        <w:sz w:val="22"/>
        <w:lang w:val="fr-FR"/>
      </w:rPr>
      <w:fldChar w:fldCharType="begin"/>
    </w:r>
    <w:r>
      <w:rPr>
        <w:color w:val="000000"/>
        <w:sz w:val="22"/>
        <w:lang w:val="fr-FR"/>
      </w:rPr>
      <w:instrText xml:space="preserve"> NUMPAGES </w:instrText>
    </w:r>
    <w:r>
      <w:rPr>
        <w:color w:val="000000"/>
        <w:sz w:val="22"/>
        <w:lang w:val="fr-FR"/>
      </w:rPr>
      <w:fldChar w:fldCharType="separate"/>
    </w:r>
    <w:r>
      <w:rPr>
        <w:color w:val="000000"/>
        <w:sz w:val="22"/>
        <w:lang w:val="fr-FR"/>
      </w:rPr>
      <w:t>8</w:t>
    </w:r>
    <w:r>
      <w:rPr>
        <w:color w:val="000000"/>
        <w:sz w:val="22"/>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9EF" w:rsidRDefault="00033AC3">
    <w:pPr>
      <w:spacing w:before="80" w:after="20"/>
      <w:jc w:val="right"/>
      <w:rPr>
        <w:color w:val="000000"/>
        <w:sz w:val="22"/>
        <w:lang w:val="fr-FR"/>
      </w:rPr>
    </w:pPr>
    <w:r>
      <w:rPr>
        <w:color w:val="000000"/>
        <w:sz w:val="22"/>
        <w:lang w:val="fr-FR"/>
      </w:rPr>
      <w:t xml:space="preserve">Page </w:t>
    </w:r>
    <w:r>
      <w:rPr>
        <w:color w:val="000000"/>
        <w:sz w:val="22"/>
        <w:lang w:val="fr-FR"/>
      </w:rPr>
      <w:fldChar w:fldCharType="begin"/>
    </w:r>
    <w:r>
      <w:rPr>
        <w:color w:val="000000"/>
        <w:sz w:val="22"/>
        <w:lang w:val="fr-FR"/>
      </w:rPr>
      <w:instrText xml:space="preserve"> PAGE </w:instrText>
    </w:r>
    <w:r>
      <w:rPr>
        <w:color w:val="000000"/>
        <w:sz w:val="22"/>
        <w:lang w:val="fr-FR"/>
      </w:rPr>
      <w:fldChar w:fldCharType="separate"/>
    </w:r>
    <w:r>
      <w:rPr>
        <w:color w:val="000000"/>
        <w:sz w:val="22"/>
        <w:lang w:val="fr-FR"/>
      </w:rPr>
      <w:t>3</w:t>
    </w:r>
    <w:r>
      <w:rPr>
        <w:color w:val="000000"/>
        <w:sz w:val="22"/>
        <w:lang w:val="fr-FR"/>
      </w:rPr>
      <w:fldChar w:fldCharType="end"/>
    </w:r>
    <w:r>
      <w:rPr>
        <w:color w:val="000000"/>
        <w:sz w:val="22"/>
        <w:lang w:val="fr-FR"/>
      </w:rPr>
      <w:t xml:space="preserve"> sur </w:t>
    </w:r>
    <w:r>
      <w:rPr>
        <w:color w:val="000000"/>
        <w:sz w:val="22"/>
        <w:lang w:val="fr-FR"/>
      </w:rPr>
      <w:fldChar w:fldCharType="begin"/>
    </w:r>
    <w:r>
      <w:rPr>
        <w:color w:val="000000"/>
        <w:sz w:val="22"/>
        <w:lang w:val="fr-FR"/>
      </w:rPr>
      <w:instrText xml:space="preserve"> NUMPAGES </w:instrText>
    </w:r>
    <w:r>
      <w:rPr>
        <w:color w:val="000000"/>
        <w:sz w:val="22"/>
        <w:lang w:val="fr-FR"/>
      </w:rPr>
      <w:fldChar w:fldCharType="separate"/>
    </w:r>
    <w:r>
      <w:rPr>
        <w:color w:val="000000"/>
        <w:sz w:val="22"/>
        <w:lang w:val="fr-FR"/>
      </w:rPr>
      <w:t>8</w:t>
    </w:r>
    <w:r>
      <w:rPr>
        <w:color w:val="000000"/>
        <w:sz w:val="22"/>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9EF" w:rsidRDefault="00033AC3">
    <w:pPr>
      <w:spacing w:before="80" w:after="20"/>
      <w:jc w:val="right"/>
      <w:rPr>
        <w:color w:val="000000"/>
        <w:sz w:val="22"/>
        <w:lang w:val="fr-FR"/>
      </w:rPr>
    </w:pPr>
    <w:r>
      <w:rPr>
        <w:color w:val="000000"/>
        <w:sz w:val="22"/>
        <w:lang w:val="fr-FR"/>
      </w:rPr>
      <w:t xml:space="preserve">Page </w:t>
    </w:r>
    <w:r>
      <w:rPr>
        <w:color w:val="000000"/>
        <w:sz w:val="22"/>
        <w:lang w:val="fr-FR"/>
      </w:rPr>
      <w:fldChar w:fldCharType="begin"/>
    </w:r>
    <w:r>
      <w:rPr>
        <w:color w:val="000000"/>
        <w:sz w:val="22"/>
        <w:lang w:val="fr-FR"/>
      </w:rPr>
      <w:instrText xml:space="preserve"> PAGE </w:instrText>
    </w:r>
    <w:r>
      <w:rPr>
        <w:color w:val="000000"/>
        <w:sz w:val="22"/>
        <w:lang w:val="fr-FR"/>
      </w:rPr>
      <w:fldChar w:fldCharType="separate"/>
    </w:r>
    <w:r>
      <w:rPr>
        <w:color w:val="000000"/>
        <w:sz w:val="22"/>
        <w:lang w:val="fr-FR"/>
      </w:rPr>
      <w:t>4</w:t>
    </w:r>
    <w:r>
      <w:rPr>
        <w:color w:val="000000"/>
        <w:sz w:val="22"/>
        <w:lang w:val="fr-FR"/>
      </w:rPr>
      <w:fldChar w:fldCharType="end"/>
    </w:r>
    <w:r>
      <w:rPr>
        <w:color w:val="000000"/>
        <w:sz w:val="22"/>
        <w:lang w:val="fr-FR"/>
      </w:rPr>
      <w:t xml:space="preserve"> sur </w:t>
    </w:r>
    <w:r>
      <w:rPr>
        <w:color w:val="000000"/>
        <w:sz w:val="22"/>
        <w:lang w:val="fr-FR"/>
      </w:rPr>
      <w:fldChar w:fldCharType="begin"/>
    </w:r>
    <w:r>
      <w:rPr>
        <w:color w:val="000000"/>
        <w:sz w:val="22"/>
        <w:lang w:val="fr-FR"/>
      </w:rPr>
      <w:instrText xml:space="preserve"> NUMPAGES </w:instrText>
    </w:r>
    <w:r>
      <w:rPr>
        <w:color w:val="000000"/>
        <w:sz w:val="22"/>
        <w:lang w:val="fr-FR"/>
      </w:rPr>
      <w:fldChar w:fldCharType="separate"/>
    </w:r>
    <w:r>
      <w:rPr>
        <w:color w:val="000000"/>
        <w:sz w:val="22"/>
        <w:lang w:val="fr-FR"/>
      </w:rPr>
      <w:t>8</w:t>
    </w:r>
    <w:r>
      <w:rPr>
        <w:color w:val="000000"/>
        <w:sz w:val="22"/>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9EF" w:rsidRDefault="00033AC3">
    <w:pPr>
      <w:spacing w:before="80" w:after="20"/>
      <w:jc w:val="right"/>
      <w:rPr>
        <w:color w:val="000000"/>
        <w:sz w:val="22"/>
        <w:lang w:val="fr-FR"/>
      </w:rPr>
    </w:pPr>
    <w:r>
      <w:rPr>
        <w:color w:val="000000"/>
        <w:sz w:val="22"/>
        <w:lang w:val="fr-FR"/>
      </w:rPr>
      <w:t xml:space="preserve">Page </w:t>
    </w:r>
    <w:r>
      <w:rPr>
        <w:color w:val="000000"/>
        <w:sz w:val="22"/>
        <w:lang w:val="fr-FR"/>
      </w:rPr>
      <w:fldChar w:fldCharType="begin"/>
    </w:r>
    <w:r>
      <w:rPr>
        <w:color w:val="000000"/>
        <w:sz w:val="22"/>
        <w:lang w:val="fr-FR"/>
      </w:rPr>
      <w:instrText xml:space="preserve"> PAGE </w:instrText>
    </w:r>
    <w:r>
      <w:rPr>
        <w:color w:val="000000"/>
        <w:sz w:val="22"/>
        <w:lang w:val="fr-FR"/>
      </w:rPr>
      <w:fldChar w:fldCharType="separate"/>
    </w:r>
    <w:r>
      <w:rPr>
        <w:color w:val="000000"/>
        <w:sz w:val="22"/>
        <w:lang w:val="fr-FR"/>
      </w:rPr>
      <w:t>5</w:t>
    </w:r>
    <w:r>
      <w:rPr>
        <w:color w:val="000000"/>
        <w:sz w:val="22"/>
        <w:lang w:val="fr-FR"/>
      </w:rPr>
      <w:fldChar w:fldCharType="end"/>
    </w:r>
    <w:r>
      <w:rPr>
        <w:color w:val="000000"/>
        <w:sz w:val="22"/>
        <w:lang w:val="fr-FR"/>
      </w:rPr>
      <w:t xml:space="preserve"> sur </w:t>
    </w:r>
    <w:r>
      <w:rPr>
        <w:color w:val="000000"/>
        <w:sz w:val="22"/>
        <w:lang w:val="fr-FR"/>
      </w:rPr>
      <w:fldChar w:fldCharType="begin"/>
    </w:r>
    <w:r>
      <w:rPr>
        <w:color w:val="000000"/>
        <w:sz w:val="22"/>
        <w:lang w:val="fr-FR"/>
      </w:rPr>
      <w:instrText xml:space="preserve"> NUMPAGES </w:instrText>
    </w:r>
    <w:r>
      <w:rPr>
        <w:color w:val="000000"/>
        <w:sz w:val="22"/>
        <w:lang w:val="fr-FR"/>
      </w:rPr>
      <w:fldChar w:fldCharType="separate"/>
    </w:r>
    <w:r>
      <w:rPr>
        <w:color w:val="000000"/>
        <w:sz w:val="22"/>
        <w:lang w:val="fr-FR"/>
      </w:rPr>
      <w:t>8</w:t>
    </w:r>
    <w:r>
      <w:rPr>
        <w:color w:val="000000"/>
        <w:sz w:val="22"/>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9EF" w:rsidRDefault="00033AC3">
    <w:pPr>
      <w:spacing w:before="80" w:after="20"/>
      <w:jc w:val="right"/>
      <w:rPr>
        <w:color w:val="000000"/>
        <w:sz w:val="22"/>
        <w:lang w:val="fr-FR"/>
      </w:rPr>
    </w:pPr>
    <w:r>
      <w:rPr>
        <w:color w:val="000000"/>
        <w:sz w:val="22"/>
        <w:lang w:val="fr-FR"/>
      </w:rPr>
      <w:t xml:space="preserve">Page </w:t>
    </w:r>
    <w:r>
      <w:rPr>
        <w:color w:val="000000"/>
        <w:sz w:val="22"/>
        <w:lang w:val="fr-FR"/>
      </w:rPr>
      <w:fldChar w:fldCharType="begin"/>
    </w:r>
    <w:r>
      <w:rPr>
        <w:color w:val="000000"/>
        <w:sz w:val="22"/>
        <w:lang w:val="fr-FR"/>
      </w:rPr>
      <w:instrText xml:space="preserve"> PAGE </w:instrText>
    </w:r>
    <w:r>
      <w:rPr>
        <w:color w:val="000000"/>
        <w:sz w:val="22"/>
        <w:lang w:val="fr-FR"/>
      </w:rPr>
      <w:fldChar w:fldCharType="separate"/>
    </w:r>
    <w:r>
      <w:rPr>
        <w:color w:val="000000"/>
        <w:sz w:val="22"/>
        <w:lang w:val="fr-FR"/>
      </w:rPr>
      <w:t>6</w:t>
    </w:r>
    <w:r>
      <w:rPr>
        <w:color w:val="000000"/>
        <w:sz w:val="22"/>
        <w:lang w:val="fr-FR"/>
      </w:rPr>
      <w:fldChar w:fldCharType="end"/>
    </w:r>
    <w:r>
      <w:rPr>
        <w:color w:val="000000"/>
        <w:sz w:val="22"/>
        <w:lang w:val="fr-FR"/>
      </w:rPr>
      <w:t xml:space="preserve"> sur </w:t>
    </w:r>
    <w:r>
      <w:rPr>
        <w:color w:val="000000"/>
        <w:sz w:val="22"/>
        <w:lang w:val="fr-FR"/>
      </w:rPr>
      <w:fldChar w:fldCharType="begin"/>
    </w:r>
    <w:r>
      <w:rPr>
        <w:color w:val="000000"/>
        <w:sz w:val="22"/>
        <w:lang w:val="fr-FR"/>
      </w:rPr>
      <w:instrText xml:space="preserve"> NUMPAGES </w:instrText>
    </w:r>
    <w:r>
      <w:rPr>
        <w:color w:val="000000"/>
        <w:sz w:val="22"/>
        <w:lang w:val="fr-FR"/>
      </w:rPr>
      <w:fldChar w:fldCharType="separate"/>
    </w:r>
    <w:r>
      <w:rPr>
        <w:color w:val="000000"/>
        <w:sz w:val="22"/>
        <w:lang w:val="fr-FR"/>
      </w:rPr>
      <w:t>8</w:t>
    </w:r>
    <w:r>
      <w:rPr>
        <w:color w:val="000000"/>
        <w:sz w:val="22"/>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9EF" w:rsidRDefault="00033AC3">
    <w:pPr>
      <w:spacing w:before="80" w:after="20"/>
      <w:jc w:val="right"/>
      <w:rPr>
        <w:color w:val="000000"/>
        <w:sz w:val="22"/>
        <w:lang w:val="fr-FR"/>
      </w:rPr>
    </w:pPr>
    <w:r>
      <w:rPr>
        <w:color w:val="000000"/>
        <w:sz w:val="22"/>
        <w:lang w:val="fr-FR"/>
      </w:rPr>
      <w:t xml:space="preserve">Page </w:t>
    </w:r>
    <w:r>
      <w:rPr>
        <w:color w:val="000000"/>
        <w:sz w:val="22"/>
        <w:lang w:val="fr-FR"/>
      </w:rPr>
      <w:fldChar w:fldCharType="begin"/>
    </w:r>
    <w:r>
      <w:rPr>
        <w:color w:val="000000"/>
        <w:sz w:val="22"/>
        <w:lang w:val="fr-FR"/>
      </w:rPr>
      <w:instrText xml:space="preserve"> PAGE </w:instrText>
    </w:r>
    <w:r>
      <w:rPr>
        <w:color w:val="000000"/>
        <w:sz w:val="22"/>
        <w:lang w:val="fr-FR"/>
      </w:rPr>
      <w:fldChar w:fldCharType="separate"/>
    </w:r>
    <w:r>
      <w:rPr>
        <w:color w:val="000000"/>
        <w:sz w:val="22"/>
        <w:lang w:val="fr-FR"/>
      </w:rPr>
      <w:t>7</w:t>
    </w:r>
    <w:r>
      <w:rPr>
        <w:color w:val="000000"/>
        <w:sz w:val="22"/>
        <w:lang w:val="fr-FR"/>
      </w:rPr>
      <w:fldChar w:fldCharType="end"/>
    </w:r>
    <w:r>
      <w:rPr>
        <w:color w:val="000000"/>
        <w:sz w:val="22"/>
        <w:lang w:val="fr-FR"/>
      </w:rPr>
      <w:t xml:space="preserve"> sur </w:t>
    </w:r>
    <w:r>
      <w:rPr>
        <w:color w:val="000000"/>
        <w:sz w:val="22"/>
        <w:lang w:val="fr-FR"/>
      </w:rPr>
      <w:fldChar w:fldCharType="begin"/>
    </w:r>
    <w:r>
      <w:rPr>
        <w:color w:val="000000"/>
        <w:sz w:val="22"/>
        <w:lang w:val="fr-FR"/>
      </w:rPr>
      <w:instrText xml:space="preserve"> NUMPAGES </w:instrText>
    </w:r>
    <w:r>
      <w:rPr>
        <w:color w:val="000000"/>
        <w:sz w:val="22"/>
        <w:lang w:val="fr-FR"/>
      </w:rPr>
      <w:fldChar w:fldCharType="separate"/>
    </w:r>
    <w:r>
      <w:rPr>
        <w:color w:val="000000"/>
        <w:sz w:val="22"/>
        <w:lang w:val="fr-FR"/>
      </w:rPr>
      <w:t>8</w:t>
    </w:r>
    <w:r>
      <w:rPr>
        <w:color w:val="000000"/>
        <w:sz w:val="22"/>
        <w:lang w:val="fr-FR"/>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9EF" w:rsidRDefault="00033AC3">
    <w:pPr>
      <w:spacing w:before="80" w:after="20"/>
      <w:jc w:val="right"/>
      <w:rPr>
        <w:color w:val="000000"/>
        <w:sz w:val="22"/>
        <w:lang w:val="fr-FR"/>
      </w:rPr>
    </w:pPr>
    <w:r>
      <w:rPr>
        <w:color w:val="000000"/>
        <w:sz w:val="22"/>
        <w:lang w:val="fr-FR"/>
      </w:rPr>
      <w:t xml:space="preserve">Page </w:t>
    </w:r>
    <w:r>
      <w:rPr>
        <w:color w:val="000000"/>
        <w:sz w:val="22"/>
        <w:lang w:val="fr-FR"/>
      </w:rPr>
      <w:fldChar w:fldCharType="begin"/>
    </w:r>
    <w:r>
      <w:rPr>
        <w:color w:val="000000"/>
        <w:sz w:val="22"/>
        <w:lang w:val="fr-FR"/>
      </w:rPr>
      <w:instrText xml:space="preserve"> PAGE </w:instrText>
    </w:r>
    <w:r>
      <w:rPr>
        <w:color w:val="000000"/>
        <w:sz w:val="22"/>
        <w:lang w:val="fr-FR"/>
      </w:rPr>
      <w:fldChar w:fldCharType="separate"/>
    </w:r>
    <w:r>
      <w:rPr>
        <w:color w:val="000000"/>
        <w:sz w:val="22"/>
        <w:lang w:val="fr-FR"/>
      </w:rPr>
      <w:t>8</w:t>
    </w:r>
    <w:r>
      <w:rPr>
        <w:color w:val="000000"/>
        <w:sz w:val="22"/>
        <w:lang w:val="fr-FR"/>
      </w:rPr>
      <w:fldChar w:fldCharType="end"/>
    </w:r>
    <w:r>
      <w:rPr>
        <w:color w:val="000000"/>
        <w:sz w:val="22"/>
        <w:lang w:val="fr-FR"/>
      </w:rPr>
      <w:t xml:space="preserve"> sur </w:t>
    </w:r>
    <w:r>
      <w:rPr>
        <w:color w:val="000000"/>
        <w:sz w:val="22"/>
        <w:lang w:val="fr-FR"/>
      </w:rPr>
      <w:fldChar w:fldCharType="begin"/>
    </w:r>
    <w:r>
      <w:rPr>
        <w:color w:val="000000"/>
        <w:sz w:val="22"/>
        <w:lang w:val="fr-FR"/>
      </w:rPr>
      <w:instrText xml:space="preserve"> NUMPAGES </w:instrText>
    </w:r>
    <w:r>
      <w:rPr>
        <w:color w:val="000000"/>
        <w:sz w:val="22"/>
        <w:lang w:val="fr-FR"/>
      </w:rPr>
      <w:fldChar w:fldCharType="separate"/>
    </w:r>
    <w:r>
      <w:rPr>
        <w:color w:val="000000"/>
        <w:sz w:val="22"/>
        <w:lang w:val="fr-FR"/>
      </w:rPr>
      <w:t>8</w:t>
    </w:r>
    <w:r>
      <w:rPr>
        <w:color w:val="000000"/>
        <w:sz w:val="22"/>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033AC3">
      <w:r>
        <w:separator/>
      </w:r>
    </w:p>
  </w:footnote>
  <w:footnote w:type="continuationSeparator" w:id="0">
    <w:p w:rsidR="00000000" w:rsidRDefault="00033A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9EF"/>
    <w:rsid w:val="00033AC3"/>
    <w:rsid w:val="00A129EF"/>
    <w:rsid w:val="00E50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3E7158A7"/>
  <w15:docId w15:val="{FA7A1F40-413B-4C9B-9D11-EE9C050AF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sz w:val="22"/>
    </w:rPr>
  </w:style>
  <w:style w:type="paragraph" w:customStyle="1" w:styleId="style1">
    <w:name w:val="style1"/>
    <w:basedOn w:val="Normal"/>
    <w:next w:val="Normal"/>
    <w:qFormat/>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2742</Words>
  <Characters>15083</Characters>
  <Application>Microsoft Office Word</Application>
  <DocSecurity>0</DocSecurity>
  <Lines>125</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GALL Céline</dc:creator>
  <cp:lastModifiedBy>LE GALL Céline</cp:lastModifiedBy>
  <cp:revision>2</cp:revision>
  <dcterms:created xsi:type="dcterms:W3CDTF">2025-03-12T12:41:00Z</dcterms:created>
  <dcterms:modified xsi:type="dcterms:W3CDTF">2025-03-12T12:41:00Z</dcterms:modified>
</cp:coreProperties>
</file>